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EF" w:rsidRPr="00C659E3" w:rsidRDefault="00207399" w:rsidP="00A109EF">
      <w:pPr>
        <w:jc w:val="center"/>
        <w:rPr>
          <w:rFonts w:ascii="Century Gothic" w:hAnsi="Century Gothic"/>
          <w:b/>
          <w:sz w:val="26"/>
          <w:szCs w:val="26"/>
        </w:rPr>
      </w:pPr>
      <w:r>
        <w:rPr>
          <w:rFonts w:ascii="Century Gothic" w:hAnsi="Century Gothic"/>
          <w:b/>
          <w:sz w:val="26"/>
          <w:szCs w:val="26"/>
        </w:rPr>
        <w:t>7</w:t>
      </w:r>
      <w:r w:rsidR="00A109EF" w:rsidRPr="00A109EF">
        <w:rPr>
          <w:rFonts w:ascii="Century Gothic" w:hAnsi="Century Gothic"/>
          <w:b/>
          <w:sz w:val="26"/>
          <w:szCs w:val="26"/>
          <w:vertAlign w:val="superscript"/>
        </w:rPr>
        <w:t>th</w:t>
      </w:r>
      <w:r w:rsidR="00A109EF">
        <w:rPr>
          <w:rFonts w:ascii="Century Gothic" w:hAnsi="Century Gothic"/>
          <w:b/>
          <w:sz w:val="26"/>
          <w:szCs w:val="26"/>
        </w:rPr>
        <w:t xml:space="preserve"> Grade Plagiarism </w:t>
      </w:r>
      <w:r w:rsidR="00281255">
        <w:rPr>
          <w:rFonts w:ascii="Century Gothic" w:hAnsi="Century Gothic"/>
          <w:b/>
          <w:sz w:val="26"/>
          <w:szCs w:val="26"/>
        </w:rPr>
        <w:t>Learning Labs</w:t>
      </w:r>
      <w:r w:rsidR="00A109EF">
        <w:rPr>
          <w:rFonts w:ascii="Century Gothic" w:hAnsi="Century Gothic"/>
          <w:b/>
          <w:sz w:val="26"/>
          <w:szCs w:val="26"/>
        </w:rPr>
        <w:br/>
      </w:r>
      <w:r w:rsidR="00281255">
        <w:rPr>
          <w:rFonts w:ascii="Century Gothic" w:hAnsi="Century Gothic"/>
          <w:b/>
          <w:sz w:val="26"/>
          <w:szCs w:val="26"/>
        </w:rPr>
        <w:t>September</w:t>
      </w:r>
      <w:r w:rsidR="00A109EF">
        <w:rPr>
          <w:rFonts w:ascii="Century Gothic" w:hAnsi="Century Gothic"/>
          <w:b/>
          <w:sz w:val="26"/>
          <w:szCs w:val="26"/>
        </w:rPr>
        <w:t xml:space="preserve"> 201</w:t>
      </w:r>
      <w:r w:rsidR="00281255">
        <w:rPr>
          <w:rFonts w:ascii="Century Gothic" w:hAnsi="Century Gothic"/>
          <w:b/>
          <w:sz w:val="26"/>
          <w:szCs w:val="26"/>
        </w:rPr>
        <w:t>4</w:t>
      </w:r>
    </w:p>
    <w:p w:rsidR="00357150" w:rsidRDefault="00357150">
      <w:pPr>
        <w:rPr>
          <w:sz w:val="26"/>
          <w:szCs w:val="26"/>
        </w:rPr>
      </w:pPr>
      <w:r>
        <w:rPr>
          <w:sz w:val="26"/>
          <w:szCs w:val="26"/>
        </w:rPr>
        <w:t>Before lesson:</w:t>
      </w:r>
      <w:r w:rsidR="00A11286">
        <w:rPr>
          <w:sz w:val="26"/>
          <w:szCs w:val="26"/>
        </w:rPr>
        <w:t xml:space="preserve">  </w:t>
      </w:r>
      <w:r>
        <w:rPr>
          <w:sz w:val="26"/>
          <w:szCs w:val="26"/>
        </w:rPr>
        <w:t>Teacher gives each student a number – 1</w:t>
      </w:r>
      <w:proofErr w:type="gramStart"/>
      <w:r>
        <w:rPr>
          <w:sz w:val="26"/>
          <w:szCs w:val="26"/>
        </w:rPr>
        <w:t>,2,3</w:t>
      </w:r>
      <w:proofErr w:type="gramEnd"/>
      <w:r>
        <w:rPr>
          <w:sz w:val="26"/>
          <w:szCs w:val="26"/>
        </w:rPr>
        <w:t xml:space="preserve"> (this will be the station number they start at, then will rotate in numerical order)</w:t>
      </w:r>
    </w:p>
    <w:p w:rsidR="00357150" w:rsidRDefault="00357150">
      <w:pPr>
        <w:rPr>
          <w:sz w:val="26"/>
          <w:szCs w:val="26"/>
        </w:rPr>
      </w:pPr>
    </w:p>
    <w:p w:rsidR="00A11286" w:rsidRDefault="00A11286">
      <w:pPr>
        <w:rPr>
          <w:sz w:val="26"/>
          <w:szCs w:val="26"/>
        </w:rPr>
      </w:pPr>
      <w:r>
        <w:rPr>
          <w:sz w:val="26"/>
          <w:szCs w:val="26"/>
        </w:rPr>
        <w:t xml:space="preserve">(6 minutes - KZ) </w:t>
      </w:r>
      <w:r w:rsidRPr="00A11286">
        <w:rPr>
          <w:b/>
          <w:sz w:val="26"/>
          <w:szCs w:val="26"/>
          <w:u w:val="single"/>
        </w:rPr>
        <w:t>Introduction:</w:t>
      </w:r>
    </w:p>
    <w:p w:rsidR="00357150" w:rsidRDefault="00357150">
      <w:pPr>
        <w:rPr>
          <w:sz w:val="26"/>
          <w:szCs w:val="26"/>
        </w:rPr>
      </w:pPr>
      <w:r>
        <w:rPr>
          <w:sz w:val="26"/>
          <w:szCs w:val="26"/>
        </w:rPr>
        <w:t>Why do people plagiarize?</w:t>
      </w:r>
    </w:p>
    <w:p w:rsidR="00357150" w:rsidRPr="00357150" w:rsidRDefault="00357150" w:rsidP="00357150">
      <w:pPr>
        <w:pStyle w:val="ListParagraph"/>
        <w:numPr>
          <w:ilvl w:val="0"/>
          <w:numId w:val="3"/>
        </w:numPr>
        <w:rPr>
          <w:sz w:val="26"/>
          <w:szCs w:val="26"/>
        </w:rPr>
      </w:pPr>
      <w:r w:rsidRPr="00357150">
        <w:rPr>
          <w:sz w:val="26"/>
          <w:szCs w:val="26"/>
        </w:rPr>
        <w:t>They don’t know they are.</w:t>
      </w:r>
    </w:p>
    <w:p w:rsidR="00357150" w:rsidRPr="00357150" w:rsidRDefault="00357150" w:rsidP="00357150">
      <w:pPr>
        <w:pStyle w:val="ListParagraph"/>
        <w:numPr>
          <w:ilvl w:val="0"/>
          <w:numId w:val="3"/>
        </w:numPr>
        <w:rPr>
          <w:sz w:val="26"/>
          <w:szCs w:val="26"/>
        </w:rPr>
      </w:pPr>
      <w:r w:rsidRPr="00357150">
        <w:rPr>
          <w:sz w:val="26"/>
          <w:szCs w:val="26"/>
        </w:rPr>
        <w:t>They don’t think they’ll get caught.</w:t>
      </w:r>
    </w:p>
    <w:p w:rsidR="00357150" w:rsidRPr="00357150" w:rsidRDefault="00357150" w:rsidP="00357150">
      <w:pPr>
        <w:pStyle w:val="ListParagraph"/>
        <w:numPr>
          <w:ilvl w:val="0"/>
          <w:numId w:val="3"/>
        </w:numPr>
        <w:rPr>
          <w:sz w:val="26"/>
          <w:szCs w:val="26"/>
        </w:rPr>
      </w:pPr>
      <w:r w:rsidRPr="00357150">
        <w:rPr>
          <w:sz w:val="26"/>
          <w:szCs w:val="26"/>
        </w:rPr>
        <w:t>They don’t think it’s wrong.</w:t>
      </w:r>
    </w:p>
    <w:p w:rsidR="00357150" w:rsidRDefault="00A11286">
      <w:pPr>
        <w:rPr>
          <w:sz w:val="26"/>
          <w:szCs w:val="26"/>
        </w:rPr>
      </w:pPr>
      <w:r>
        <w:rPr>
          <w:sz w:val="26"/>
          <w:szCs w:val="26"/>
        </w:rPr>
        <w:t>Preview of each station.</w:t>
      </w:r>
    </w:p>
    <w:p w:rsidR="00A11286" w:rsidRPr="00A11286" w:rsidRDefault="00A11286">
      <w:pPr>
        <w:rPr>
          <w:b/>
          <w:i/>
          <w:sz w:val="26"/>
          <w:szCs w:val="26"/>
        </w:rPr>
      </w:pPr>
    </w:p>
    <w:p w:rsidR="00357150" w:rsidRPr="00A11286" w:rsidRDefault="00281255">
      <w:pPr>
        <w:rPr>
          <w:b/>
          <w:i/>
          <w:sz w:val="26"/>
          <w:szCs w:val="26"/>
        </w:rPr>
      </w:pPr>
      <w:r w:rsidRPr="00A11286">
        <w:rPr>
          <w:b/>
          <w:i/>
          <w:sz w:val="26"/>
          <w:szCs w:val="26"/>
        </w:rPr>
        <w:t>9</w:t>
      </w:r>
      <w:r w:rsidR="00357150" w:rsidRPr="00A11286">
        <w:rPr>
          <w:b/>
          <w:i/>
          <w:sz w:val="26"/>
          <w:szCs w:val="26"/>
        </w:rPr>
        <w:t xml:space="preserve"> minutes per station</w:t>
      </w:r>
    </w:p>
    <w:p w:rsidR="00A33051" w:rsidRPr="00A33051" w:rsidRDefault="00A33051">
      <w:pPr>
        <w:rPr>
          <w:b/>
          <w:sz w:val="26"/>
          <w:szCs w:val="26"/>
          <w:u w:val="single"/>
        </w:rPr>
      </w:pPr>
      <w:r w:rsidRPr="00A33051">
        <w:rPr>
          <w:b/>
          <w:sz w:val="26"/>
          <w:szCs w:val="26"/>
          <w:u w:val="single"/>
        </w:rPr>
        <w:t xml:space="preserve">Station #1: </w:t>
      </w:r>
      <w:r w:rsidR="00281255">
        <w:rPr>
          <w:b/>
          <w:sz w:val="26"/>
          <w:szCs w:val="26"/>
          <w:u w:val="single"/>
        </w:rPr>
        <w:t>Plagiarism in the News</w:t>
      </w:r>
    </w:p>
    <w:p w:rsidR="00A33051" w:rsidRDefault="00A33051">
      <w:pPr>
        <w:rPr>
          <w:sz w:val="26"/>
          <w:szCs w:val="26"/>
        </w:rPr>
      </w:pPr>
      <w:r>
        <w:rPr>
          <w:sz w:val="26"/>
          <w:szCs w:val="26"/>
        </w:rPr>
        <w:t>Students each choose an article and read it silently.</w:t>
      </w:r>
      <w:r w:rsidR="00A11286">
        <w:rPr>
          <w:sz w:val="26"/>
          <w:szCs w:val="26"/>
        </w:rPr>
        <w:t xml:space="preserve"> (</w:t>
      </w:r>
      <w:proofErr w:type="gramStart"/>
      <w:r w:rsidR="00A11286">
        <w:rPr>
          <w:sz w:val="26"/>
          <w:szCs w:val="26"/>
        </w:rPr>
        <w:t>note</w:t>
      </w:r>
      <w:proofErr w:type="gramEnd"/>
      <w:r w:rsidR="00A11286">
        <w:rPr>
          <w:sz w:val="26"/>
          <w:szCs w:val="26"/>
        </w:rPr>
        <w:t xml:space="preserve">: there are also some additional </w:t>
      </w:r>
      <w:proofErr w:type="spellStart"/>
      <w:r w:rsidR="00A11286">
        <w:rPr>
          <w:sz w:val="26"/>
          <w:szCs w:val="26"/>
        </w:rPr>
        <w:t>NYTimes</w:t>
      </w:r>
      <w:proofErr w:type="spellEnd"/>
      <w:r w:rsidR="00A11286">
        <w:rPr>
          <w:sz w:val="26"/>
          <w:szCs w:val="26"/>
        </w:rPr>
        <w:t xml:space="preserve"> articles in hard copy)</w:t>
      </w:r>
    </w:p>
    <w:p w:rsidR="00A33051" w:rsidRPr="00C659E3" w:rsidRDefault="00A33051" w:rsidP="00A33051">
      <w:pPr>
        <w:ind w:left="720"/>
        <w:rPr>
          <w:sz w:val="26"/>
          <w:szCs w:val="26"/>
        </w:rPr>
      </w:pPr>
      <w:r w:rsidRPr="00C659E3">
        <w:rPr>
          <w:b/>
          <w:sz w:val="26"/>
          <w:szCs w:val="26"/>
        </w:rPr>
        <w:t>College student who plagiarized</w:t>
      </w:r>
      <w:proofErr w:type="gramStart"/>
      <w:r w:rsidRPr="00C659E3">
        <w:rPr>
          <w:sz w:val="26"/>
          <w:szCs w:val="26"/>
        </w:rPr>
        <w:t>:</w:t>
      </w:r>
      <w:proofErr w:type="gramEnd"/>
      <w:r w:rsidRPr="00C659E3">
        <w:rPr>
          <w:sz w:val="26"/>
          <w:szCs w:val="26"/>
        </w:rPr>
        <w:br/>
      </w:r>
      <w:hyperlink r:id="rId7" w:history="1">
        <w:r w:rsidRPr="00C659E3">
          <w:rPr>
            <w:rStyle w:val="Hyperlink"/>
            <w:sz w:val="26"/>
            <w:szCs w:val="26"/>
          </w:rPr>
          <w:t>http://www.newsobserver.com/2011/05/16/1202595/nccu-law-graduate-accused-of-commencement.html</w:t>
        </w:r>
      </w:hyperlink>
    </w:p>
    <w:p w:rsidR="00A33051" w:rsidRPr="00C659E3" w:rsidRDefault="00A33051" w:rsidP="00A33051">
      <w:pPr>
        <w:ind w:left="720"/>
        <w:rPr>
          <w:sz w:val="26"/>
          <w:szCs w:val="26"/>
        </w:rPr>
      </w:pPr>
      <w:r w:rsidRPr="00C659E3">
        <w:rPr>
          <w:b/>
          <w:sz w:val="26"/>
          <w:szCs w:val="26"/>
        </w:rPr>
        <w:t>Man fired because he plagiarized</w:t>
      </w:r>
      <w:proofErr w:type="gramStart"/>
      <w:r w:rsidRPr="00C659E3">
        <w:rPr>
          <w:sz w:val="26"/>
          <w:szCs w:val="26"/>
        </w:rPr>
        <w:t>:</w:t>
      </w:r>
      <w:proofErr w:type="gramEnd"/>
      <w:r w:rsidRPr="00C659E3">
        <w:rPr>
          <w:sz w:val="26"/>
          <w:szCs w:val="26"/>
        </w:rPr>
        <w:br/>
      </w:r>
      <w:hyperlink r:id="rId8" w:history="1">
        <w:r w:rsidRPr="00C659E3">
          <w:rPr>
            <w:rStyle w:val="Hyperlink"/>
            <w:sz w:val="26"/>
            <w:szCs w:val="26"/>
          </w:rPr>
          <w:t>http://www.guardian.co.uk/media/2012/jan/20/johann-hari-quits-the-independent?newsfeed=true</w:t>
        </w:r>
      </w:hyperlink>
    </w:p>
    <w:p w:rsidR="00A11286" w:rsidRDefault="00A33051" w:rsidP="00A11286">
      <w:pPr>
        <w:ind w:left="720"/>
        <w:rPr>
          <w:b/>
          <w:sz w:val="26"/>
          <w:szCs w:val="26"/>
        </w:rPr>
      </w:pPr>
      <w:r w:rsidRPr="00A12ABD">
        <w:rPr>
          <w:b/>
          <w:sz w:val="26"/>
          <w:szCs w:val="26"/>
        </w:rPr>
        <w:t>Student wins photography contest with plagiarized photo</w:t>
      </w:r>
      <w:proofErr w:type="gramStart"/>
      <w:r w:rsidRPr="00A12ABD">
        <w:rPr>
          <w:b/>
          <w:sz w:val="26"/>
          <w:szCs w:val="26"/>
        </w:rPr>
        <w:t>:</w:t>
      </w:r>
      <w:proofErr w:type="gramEnd"/>
      <w:r>
        <w:rPr>
          <w:b/>
          <w:sz w:val="26"/>
          <w:szCs w:val="26"/>
        </w:rPr>
        <w:br/>
      </w:r>
      <w:hyperlink r:id="rId9" w:history="1">
        <w:r w:rsidRPr="0042297B">
          <w:rPr>
            <w:rStyle w:val="Hyperlink"/>
            <w:sz w:val="26"/>
            <w:szCs w:val="26"/>
          </w:rPr>
          <w:t>http://www.gmanetwork.com/news/story/327647/news/nation/oh-snap-up-student-wins-photography-contest-with-plagiarized-photo</w:t>
        </w:r>
      </w:hyperlink>
    </w:p>
    <w:p w:rsidR="00A11286" w:rsidRPr="00A11286" w:rsidRDefault="00B2460C" w:rsidP="00A11286">
      <w:pPr>
        <w:rPr>
          <w:sz w:val="26"/>
          <w:szCs w:val="26"/>
        </w:rPr>
      </w:pPr>
      <w:r>
        <w:rPr>
          <w:sz w:val="26"/>
          <w:szCs w:val="26"/>
        </w:rPr>
        <w:t>Students w</w:t>
      </w:r>
      <w:r w:rsidR="00A11286">
        <w:rPr>
          <w:sz w:val="26"/>
          <w:szCs w:val="26"/>
        </w:rPr>
        <w:t>rite down 5 important words from your reading on a sticky note.</w:t>
      </w:r>
    </w:p>
    <w:p w:rsidR="00A11286" w:rsidRDefault="00A11286" w:rsidP="00281255">
      <w:pPr>
        <w:jc w:val="center"/>
        <w:rPr>
          <w:sz w:val="26"/>
          <w:szCs w:val="26"/>
        </w:rPr>
      </w:pPr>
    </w:p>
    <w:p w:rsidR="00B2460C" w:rsidRDefault="00B2460C" w:rsidP="00A12ABD">
      <w:pPr>
        <w:rPr>
          <w:b/>
          <w:sz w:val="26"/>
          <w:szCs w:val="26"/>
          <w:u w:val="single"/>
        </w:rPr>
      </w:pPr>
    </w:p>
    <w:p w:rsidR="00B2460C" w:rsidRDefault="00B2460C" w:rsidP="00A12ABD">
      <w:pPr>
        <w:rPr>
          <w:b/>
          <w:sz w:val="26"/>
          <w:szCs w:val="26"/>
          <w:u w:val="single"/>
        </w:rPr>
      </w:pPr>
    </w:p>
    <w:p w:rsidR="00A33051" w:rsidRPr="00A33051" w:rsidRDefault="00A33051" w:rsidP="00A12ABD">
      <w:pPr>
        <w:rPr>
          <w:b/>
          <w:sz w:val="26"/>
          <w:szCs w:val="26"/>
          <w:u w:val="single"/>
        </w:rPr>
      </w:pPr>
      <w:r w:rsidRPr="00A33051">
        <w:rPr>
          <w:b/>
          <w:sz w:val="26"/>
          <w:szCs w:val="26"/>
          <w:u w:val="single"/>
        </w:rPr>
        <w:lastRenderedPageBreak/>
        <w:t>Station #</w:t>
      </w:r>
      <w:r w:rsidR="00B2460C">
        <w:rPr>
          <w:b/>
          <w:sz w:val="26"/>
          <w:szCs w:val="26"/>
          <w:u w:val="single"/>
        </w:rPr>
        <w:t>2</w:t>
      </w:r>
      <w:r w:rsidRPr="00A33051">
        <w:rPr>
          <w:b/>
          <w:sz w:val="26"/>
          <w:szCs w:val="26"/>
          <w:u w:val="single"/>
        </w:rPr>
        <w:t xml:space="preserve">: </w:t>
      </w:r>
      <w:r w:rsidR="00B2460C">
        <w:rPr>
          <w:b/>
          <w:sz w:val="26"/>
          <w:szCs w:val="26"/>
          <w:u w:val="single"/>
        </w:rPr>
        <w:t xml:space="preserve">A Quick Guide to Plagiarism </w:t>
      </w:r>
    </w:p>
    <w:p w:rsidR="00B2460C" w:rsidRDefault="00B2460C" w:rsidP="00A12ABD">
      <w:pPr>
        <w:rPr>
          <w:sz w:val="26"/>
          <w:szCs w:val="26"/>
        </w:rPr>
      </w:pPr>
      <w:r>
        <w:rPr>
          <w:sz w:val="26"/>
          <w:szCs w:val="26"/>
        </w:rPr>
        <w:t xml:space="preserve">Students watch video as a group.  </w:t>
      </w:r>
      <w:hyperlink r:id="rId10" w:history="1">
        <w:r w:rsidR="00F67AB9" w:rsidRPr="00C438E1">
          <w:rPr>
            <w:rStyle w:val="Hyperlink"/>
            <w:sz w:val="26"/>
            <w:szCs w:val="26"/>
          </w:rPr>
          <w:t>https://www.youtube.com/watch?v=VnTPv9PtOoo</w:t>
        </w:r>
      </w:hyperlink>
    </w:p>
    <w:p w:rsidR="00F67AB9" w:rsidRDefault="00F67AB9" w:rsidP="00A12ABD">
      <w:pPr>
        <w:rPr>
          <w:sz w:val="26"/>
          <w:szCs w:val="26"/>
        </w:rPr>
      </w:pPr>
      <w:r>
        <w:rPr>
          <w:sz w:val="26"/>
          <w:szCs w:val="26"/>
        </w:rPr>
        <w:t>Students write down 3 examples of plagiarism from the video as they’re watching.</w:t>
      </w:r>
    </w:p>
    <w:p w:rsidR="00F67AB9" w:rsidRDefault="00F67AB9" w:rsidP="00A12ABD">
      <w:pPr>
        <w:rPr>
          <w:b/>
          <w:i/>
          <w:sz w:val="26"/>
          <w:szCs w:val="26"/>
        </w:rPr>
      </w:pPr>
    </w:p>
    <w:p w:rsidR="00B2460C" w:rsidRPr="00B2460C" w:rsidRDefault="00B2460C" w:rsidP="00A12ABD">
      <w:pPr>
        <w:rPr>
          <w:b/>
          <w:i/>
          <w:sz w:val="26"/>
          <w:szCs w:val="26"/>
        </w:rPr>
      </w:pPr>
      <w:r w:rsidRPr="00B2460C">
        <w:rPr>
          <w:b/>
          <w:i/>
          <w:sz w:val="26"/>
          <w:szCs w:val="26"/>
        </w:rPr>
        <w:t>Group Discussion Questions:</w:t>
      </w:r>
    </w:p>
    <w:p w:rsidR="00B2460C" w:rsidRDefault="00F67AB9" w:rsidP="00A12ABD">
      <w:pPr>
        <w:rPr>
          <w:sz w:val="26"/>
          <w:szCs w:val="26"/>
        </w:rPr>
      </w:pPr>
      <w:r>
        <w:rPr>
          <w:sz w:val="26"/>
          <w:szCs w:val="26"/>
        </w:rPr>
        <w:t>Discuss w</w:t>
      </w:r>
      <w:r w:rsidR="00B2460C">
        <w:rPr>
          <w:sz w:val="26"/>
          <w:szCs w:val="26"/>
        </w:rPr>
        <w:t>hat forms of plagi</w:t>
      </w:r>
      <w:r>
        <w:rPr>
          <w:sz w:val="26"/>
          <w:szCs w:val="26"/>
        </w:rPr>
        <w:t>arism were present in the video as a group.</w:t>
      </w:r>
    </w:p>
    <w:p w:rsidR="00756793" w:rsidRDefault="00B2460C" w:rsidP="00A12ABD">
      <w:pPr>
        <w:rPr>
          <w:sz w:val="26"/>
          <w:szCs w:val="26"/>
        </w:rPr>
      </w:pPr>
      <w:r>
        <w:rPr>
          <w:sz w:val="26"/>
          <w:szCs w:val="26"/>
        </w:rPr>
        <w:t>What are the lasting effects of committing plagiarism?</w:t>
      </w:r>
    </w:p>
    <w:p w:rsidR="00756793" w:rsidRDefault="00756793" w:rsidP="00A12ABD">
      <w:pPr>
        <w:rPr>
          <w:sz w:val="26"/>
          <w:szCs w:val="26"/>
        </w:rPr>
      </w:pPr>
    </w:p>
    <w:p w:rsidR="00081117" w:rsidRDefault="00081117" w:rsidP="00A12ABD">
      <w:pPr>
        <w:rPr>
          <w:sz w:val="26"/>
          <w:szCs w:val="26"/>
        </w:rPr>
      </w:pPr>
    </w:p>
    <w:p w:rsidR="00081117" w:rsidRDefault="00081117" w:rsidP="00A12ABD">
      <w:pPr>
        <w:rPr>
          <w:sz w:val="26"/>
          <w:szCs w:val="26"/>
        </w:rPr>
      </w:pPr>
    </w:p>
    <w:p w:rsidR="00756793" w:rsidRPr="00B2460C" w:rsidRDefault="00756793" w:rsidP="00B2460C">
      <w:pPr>
        <w:rPr>
          <w:b/>
          <w:sz w:val="26"/>
          <w:szCs w:val="26"/>
          <w:u w:val="single"/>
        </w:rPr>
      </w:pPr>
      <w:r w:rsidRPr="00B2460C">
        <w:rPr>
          <w:b/>
          <w:sz w:val="26"/>
          <w:szCs w:val="26"/>
          <w:u w:val="single"/>
        </w:rPr>
        <w:t>Station #</w:t>
      </w:r>
      <w:r w:rsidR="00577FC4" w:rsidRPr="00B2460C">
        <w:rPr>
          <w:b/>
          <w:sz w:val="26"/>
          <w:szCs w:val="26"/>
          <w:u w:val="single"/>
        </w:rPr>
        <w:t>3</w:t>
      </w:r>
      <w:r w:rsidRPr="00B2460C">
        <w:rPr>
          <w:b/>
          <w:sz w:val="26"/>
          <w:szCs w:val="26"/>
          <w:u w:val="single"/>
        </w:rPr>
        <w:t xml:space="preserve"> – You </w:t>
      </w:r>
      <w:proofErr w:type="gramStart"/>
      <w:r w:rsidRPr="00B2460C">
        <w:rPr>
          <w:b/>
          <w:sz w:val="26"/>
          <w:szCs w:val="26"/>
          <w:u w:val="single"/>
        </w:rPr>
        <w:t>be</w:t>
      </w:r>
      <w:proofErr w:type="gramEnd"/>
      <w:r w:rsidRPr="00B2460C">
        <w:rPr>
          <w:b/>
          <w:sz w:val="26"/>
          <w:szCs w:val="26"/>
          <w:u w:val="single"/>
        </w:rPr>
        <w:t xml:space="preserve"> the jury!</w:t>
      </w:r>
    </w:p>
    <w:p w:rsidR="00756793" w:rsidRDefault="00577FC4" w:rsidP="00756793">
      <w:pPr>
        <w:rPr>
          <w:sz w:val="26"/>
          <w:szCs w:val="26"/>
        </w:rPr>
      </w:pPr>
      <w:r>
        <w:rPr>
          <w:sz w:val="26"/>
          <w:szCs w:val="26"/>
        </w:rPr>
        <w:t xml:space="preserve">Select </w:t>
      </w:r>
      <w:r w:rsidR="00434F0A">
        <w:rPr>
          <w:sz w:val="26"/>
          <w:szCs w:val="26"/>
        </w:rPr>
        <w:t>o</w:t>
      </w:r>
      <w:r w:rsidR="00756793">
        <w:rPr>
          <w:sz w:val="26"/>
          <w:szCs w:val="26"/>
        </w:rPr>
        <w:t xml:space="preserve">ne student </w:t>
      </w:r>
      <w:r w:rsidR="00F511FC">
        <w:rPr>
          <w:sz w:val="26"/>
          <w:szCs w:val="26"/>
        </w:rPr>
        <w:t>to read each</w:t>
      </w:r>
      <w:r w:rsidR="00756793">
        <w:rPr>
          <w:sz w:val="26"/>
          <w:szCs w:val="26"/>
        </w:rPr>
        <w:t xml:space="preserve"> </w:t>
      </w:r>
      <w:r w:rsidR="00F67AB9">
        <w:rPr>
          <w:sz w:val="26"/>
          <w:szCs w:val="26"/>
        </w:rPr>
        <w:t xml:space="preserve">academic integrity </w:t>
      </w:r>
      <w:r w:rsidR="00756793">
        <w:rPr>
          <w:sz w:val="26"/>
          <w:szCs w:val="26"/>
        </w:rPr>
        <w:t xml:space="preserve">scenario to </w:t>
      </w:r>
      <w:r w:rsidR="00F67AB9">
        <w:rPr>
          <w:sz w:val="26"/>
          <w:szCs w:val="26"/>
        </w:rPr>
        <w:t xml:space="preserve">the </w:t>
      </w:r>
      <w:r w:rsidR="00756793">
        <w:rPr>
          <w:sz w:val="26"/>
          <w:szCs w:val="26"/>
        </w:rPr>
        <w:t>group. The other students are the jury and hold up ‘guilty’ or ‘not guilty’ plagiarism cards on sticks.</w:t>
      </w:r>
    </w:p>
    <w:p w:rsidR="00577FC4" w:rsidRDefault="00756793" w:rsidP="001C2790">
      <w:pPr>
        <w:jc w:val="center"/>
        <w:rPr>
          <w:b/>
          <w:sz w:val="26"/>
          <w:szCs w:val="26"/>
          <w:u w:val="single"/>
        </w:rPr>
      </w:pPr>
      <w:r>
        <w:rPr>
          <w:b/>
          <w:sz w:val="26"/>
          <w:szCs w:val="26"/>
          <w:u w:val="single"/>
        </w:rPr>
        <w:br w:type="page"/>
      </w:r>
    </w:p>
    <w:p w:rsidR="00577FC4" w:rsidRDefault="00577FC4">
      <w:pPr>
        <w:rPr>
          <w:b/>
          <w:sz w:val="26"/>
          <w:szCs w:val="26"/>
          <w:u w:val="single"/>
        </w:rPr>
      </w:pPr>
      <w:r>
        <w:rPr>
          <w:b/>
          <w:sz w:val="26"/>
          <w:szCs w:val="26"/>
          <w:u w:val="single"/>
        </w:rPr>
        <w:lastRenderedPageBreak/>
        <w:t>Academic Integrity Scenarios</w:t>
      </w:r>
    </w:p>
    <w:p w:rsidR="00615D35" w:rsidRDefault="00615D35">
      <w:pPr>
        <w:rPr>
          <w:sz w:val="26"/>
          <w:szCs w:val="26"/>
        </w:rPr>
      </w:pPr>
      <w:r>
        <w:rPr>
          <w:sz w:val="26"/>
          <w:szCs w:val="26"/>
        </w:rPr>
        <w:t>Scenario #1</w:t>
      </w:r>
    </w:p>
    <w:p w:rsidR="00B2460C" w:rsidRDefault="00B2460C" w:rsidP="00B2460C">
      <w:pPr>
        <w:rPr>
          <w:sz w:val="26"/>
          <w:szCs w:val="26"/>
        </w:rPr>
      </w:pPr>
      <w:proofErr w:type="gramStart"/>
      <w:r>
        <w:rPr>
          <w:sz w:val="26"/>
          <w:szCs w:val="26"/>
        </w:rPr>
        <w:t>Hayden copies and pastes two paragraphs from a website on solar energy into a Word document.</w:t>
      </w:r>
      <w:proofErr w:type="gramEnd"/>
      <w:r>
        <w:rPr>
          <w:sz w:val="26"/>
          <w:szCs w:val="26"/>
        </w:rPr>
        <w:t xml:space="preserve"> She then changes a few words in each paragraph. Because she ‘made it her own,’ she does not include the website as a source in her bibliography. </w:t>
      </w:r>
    </w:p>
    <w:p w:rsidR="00B2460C" w:rsidRDefault="00B2460C">
      <w:pPr>
        <w:rPr>
          <w:sz w:val="26"/>
          <w:szCs w:val="26"/>
        </w:rPr>
      </w:pPr>
    </w:p>
    <w:p w:rsidR="00615D35" w:rsidRDefault="00615D35">
      <w:pPr>
        <w:rPr>
          <w:sz w:val="26"/>
          <w:szCs w:val="26"/>
        </w:rPr>
      </w:pPr>
      <w:r>
        <w:rPr>
          <w:sz w:val="26"/>
          <w:szCs w:val="26"/>
        </w:rPr>
        <w:t>Scenario #2</w:t>
      </w:r>
    </w:p>
    <w:p w:rsidR="00615D35" w:rsidRDefault="00615D35">
      <w:pPr>
        <w:rPr>
          <w:sz w:val="26"/>
          <w:szCs w:val="26"/>
        </w:rPr>
      </w:pPr>
      <w:r>
        <w:rPr>
          <w:sz w:val="26"/>
          <w:szCs w:val="26"/>
        </w:rPr>
        <w:t>Jessie buys a test answer booklet with all of the answers for the year’s science tests. Jessie proceeds to</w:t>
      </w:r>
      <w:r w:rsidR="00B2460C">
        <w:rPr>
          <w:sz w:val="26"/>
          <w:szCs w:val="26"/>
        </w:rPr>
        <w:t xml:space="preserve"> make copies of the booklet and</w:t>
      </w:r>
      <w:r>
        <w:rPr>
          <w:sz w:val="26"/>
          <w:szCs w:val="26"/>
        </w:rPr>
        <w:t xml:space="preserve"> sell the</w:t>
      </w:r>
      <w:r w:rsidR="00B2460C">
        <w:rPr>
          <w:sz w:val="26"/>
          <w:szCs w:val="26"/>
        </w:rPr>
        <w:t>m</w:t>
      </w:r>
      <w:r>
        <w:rPr>
          <w:sz w:val="26"/>
          <w:szCs w:val="26"/>
        </w:rPr>
        <w:t xml:space="preserve"> </w:t>
      </w:r>
      <w:r w:rsidR="00B2460C">
        <w:rPr>
          <w:sz w:val="26"/>
          <w:szCs w:val="26"/>
        </w:rPr>
        <w:t>to collect funds</w:t>
      </w:r>
      <w:r>
        <w:rPr>
          <w:sz w:val="26"/>
          <w:szCs w:val="26"/>
        </w:rPr>
        <w:t>.</w:t>
      </w:r>
    </w:p>
    <w:p w:rsidR="00615D35" w:rsidRDefault="00615D35">
      <w:pPr>
        <w:rPr>
          <w:sz w:val="26"/>
          <w:szCs w:val="26"/>
        </w:rPr>
      </w:pPr>
    </w:p>
    <w:p w:rsidR="00615D35" w:rsidRDefault="00615D35">
      <w:pPr>
        <w:rPr>
          <w:sz w:val="26"/>
          <w:szCs w:val="26"/>
        </w:rPr>
      </w:pPr>
      <w:r>
        <w:rPr>
          <w:sz w:val="26"/>
          <w:szCs w:val="26"/>
        </w:rPr>
        <w:t>Scenario #3</w:t>
      </w:r>
    </w:p>
    <w:p w:rsidR="00615D35" w:rsidRDefault="005240B2">
      <w:pPr>
        <w:rPr>
          <w:sz w:val="26"/>
          <w:szCs w:val="26"/>
        </w:rPr>
      </w:pPr>
      <w:r>
        <w:rPr>
          <w:sz w:val="26"/>
          <w:szCs w:val="26"/>
        </w:rPr>
        <w:t xml:space="preserve">Casey passed </w:t>
      </w:r>
      <w:r w:rsidR="00081117">
        <w:rPr>
          <w:sz w:val="26"/>
          <w:szCs w:val="26"/>
        </w:rPr>
        <w:t>6</w:t>
      </w:r>
      <w:r w:rsidRPr="005240B2">
        <w:rPr>
          <w:sz w:val="26"/>
          <w:szCs w:val="26"/>
          <w:vertAlign w:val="superscript"/>
        </w:rPr>
        <w:t>th</w:t>
      </w:r>
      <w:r>
        <w:rPr>
          <w:sz w:val="26"/>
          <w:szCs w:val="26"/>
        </w:rPr>
        <w:t xml:space="preserve"> grade Language Arts with an “A.” He is now in </w:t>
      </w:r>
      <w:r w:rsidR="00081117">
        <w:rPr>
          <w:sz w:val="26"/>
          <w:szCs w:val="26"/>
        </w:rPr>
        <w:t>7</w:t>
      </w:r>
      <w:r w:rsidRPr="005240B2">
        <w:rPr>
          <w:sz w:val="26"/>
          <w:szCs w:val="26"/>
          <w:vertAlign w:val="superscript"/>
        </w:rPr>
        <w:t>th</w:t>
      </w:r>
      <w:r>
        <w:rPr>
          <w:sz w:val="26"/>
          <w:szCs w:val="26"/>
        </w:rPr>
        <w:t xml:space="preserve"> grade Language Arts and has a similar assignment to one he completed in </w:t>
      </w:r>
      <w:r w:rsidR="00081117">
        <w:rPr>
          <w:sz w:val="26"/>
          <w:szCs w:val="26"/>
        </w:rPr>
        <w:t>6</w:t>
      </w:r>
      <w:r w:rsidRPr="005240B2">
        <w:rPr>
          <w:sz w:val="26"/>
          <w:szCs w:val="26"/>
          <w:vertAlign w:val="superscript"/>
        </w:rPr>
        <w:t>th</w:t>
      </w:r>
      <w:r>
        <w:rPr>
          <w:sz w:val="26"/>
          <w:szCs w:val="26"/>
        </w:rPr>
        <w:t xml:space="preserve"> grade. He reuses one of his assignments and submits it as an assignment in </w:t>
      </w:r>
      <w:r w:rsidR="00081117">
        <w:rPr>
          <w:sz w:val="26"/>
          <w:szCs w:val="26"/>
        </w:rPr>
        <w:t>7</w:t>
      </w:r>
      <w:r w:rsidRPr="005240B2">
        <w:rPr>
          <w:sz w:val="26"/>
          <w:szCs w:val="26"/>
          <w:vertAlign w:val="superscript"/>
        </w:rPr>
        <w:t>th</w:t>
      </w:r>
      <w:r>
        <w:rPr>
          <w:sz w:val="26"/>
          <w:szCs w:val="26"/>
        </w:rPr>
        <w:t xml:space="preserve"> grade.</w:t>
      </w:r>
    </w:p>
    <w:p w:rsidR="005240B2" w:rsidRDefault="005240B2">
      <w:pPr>
        <w:rPr>
          <w:sz w:val="26"/>
          <w:szCs w:val="26"/>
        </w:rPr>
      </w:pPr>
    </w:p>
    <w:p w:rsidR="005240B2" w:rsidRDefault="005240B2">
      <w:pPr>
        <w:rPr>
          <w:sz w:val="26"/>
          <w:szCs w:val="26"/>
        </w:rPr>
      </w:pPr>
      <w:r>
        <w:rPr>
          <w:sz w:val="26"/>
          <w:szCs w:val="26"/>
        </w:rPr>
        <w:t>Scenario #4</w:t>
      </w:r>
    </w:p>
    <w:p w:rsidR="005240B2" w:rsidRDefault="005240B2">
      <w:pPr>
        <w:rPr>
          <w:sz w:val="26"/>
          <w:szCs w:val="26"/>
        </w:rPr>
      </w:pPr>
      <w:r>
        <w:rPr>
          <w:sz w:val="26"/>
          <w:szCs w:val="26"/>
        </w:rPr>
        <w:t xml:space="preserve">Riley is working on a Thirteen Colonies research project in the media center and is struggling to find information on the Massachusetts Colony from the resources provided by the media specialist. He </w:t>
      </w:r>
      <w:proofErr w:type="spellStart"/>
      <w:r>
        <w:rPr>
          <w:sz w:val="26"/>
          <w:szCs w:val="26"/>
        </w:rPr>
        <w:t>Googles</w:t>
      </w:r>
      <w:proofErr w:type="spellEnd"/>
      <w:r>
        <w:rPr>
          <w:sz w:val="26"/>
          <w:szCs w:val="26"/>
        </w:rPr>
        <w:t xml:space="preserve"> “Massachusetts Colony” and copies and pastes a few sentences from a Wikipedia article he finds.</w:t>
      </w:r>
    </w:p>
    <w:p w:rsidR="005240B2" w:rsidRDefault="005240B2">
      <w:pPr>
        <w:rPr>
          <w:sz w:val="26"/>
          <w:szCs w:val="26"/>
        </w:rPr>
      </w:pPr>
    </w:p>
    <w:p w:rsidR="005240B2" w:rsidRDefault="005240B2">
      <w:pPr>
        <w:rPr>
          <w:sz w:val="26"/>
          <w:szCs w:val="26"/>
        </w:rPr>
      </w:pPr>
      <w:r>
        <w:rPr>
          <w:sz w:val="26"/>
          <w:szCs w:val="26"/>
        </w:rPr>
        <w:t>Scenario #5</w:t>
      </w:r>
    </w:p>
    <w:p w:rsidR="00B2460C" w:rsidRDefault="00B2460C" w:rsidP="00B2460C">
      <w:pPr>
        <w:rPr>
          <w:sz w:val="26"/>
          <w:szCs w:val="26"/>
        </w:rPr>
      </w:pPr>
      <w:r>
        <w:rPr>
          <w:sz w:val="26"/>
          <w:szCs w:val="26"/>
        </w:rPr>
        <w:t xml:space="preserve">Shelby collaborates with Taylor on a math assignment. Shelby takes Taylor’s assignment and uses it has her own for another class. Taylor did not authorize Shelby to use the assignment. </w:t>
      </w:r>
    </w:p>
    <w:p w:rsidR="005240B2" w:rsidRDefault="005240B2">
      <w:pPr>
        <w:rPr>
          <w:sz w:val="26"/>
          <w:szCs w:val="26"/>
        </w:rPr>
      </w:pPr>
    </w:p>
    <w:p w:rsidR="005240B2" w:rsidRDefault="005240B2">
      <w:pPr>
        <w:rPr>
          <w:sz w:val="26"/>
          <w:szCs w:val="26"/>
        </w:rPr>
      </w:pPr>
      <w:r>
        <w:rPr>
          <w:sz w:val="26"/>
          <w:szCs w:val="26"/>
        </w:rPr>
        <w:t>Scenario #6</w:t>
      </w:r>
    </w:p>
    <w:p w:rsidR="005240B2" w:rsidRPr="00577FC4" w:rsidRDefault="008C708B">
      <w:pPr>
        <w:rPr>
          <w:sz w:val="26"/>
          <w:szCs w:val="26"/>
        </w:rPr>
      </w:pPr>
      <w:r>
        <w:rPr>
          <w:sz w:val="26"/>
          <w:szCs w:val="26"/>
        </w:rPr>
        <w:lastRenderedPageBreak/>
        <w:t xml:space="preserve">Jordan includes three sentences in her Social Justice </w:t>
      </w:r>
      <w:proofErr w:type="gramStart"/>
      <w:r>
        <w:rPr>
          <w:sz w:val="26"/>
          <w:szCs w:val="26"/>
        </w:rPr>
        <w:t>research</w:t>
      </w:r>
      <w:proofErr w:type="gramEnd"/>
      <w:r>
        <w:rPr>
          <w:sz w:val="26"/>
          <w:szCs w:val="26"/>
        </w:rPr>
        <w:t xml:space="preserve"> paper for Language Arts. She includes quotations at the beginning and end of each of the sentences, followed by an abbreviation of the source in parenthesis where she copied each sentence from.</w:t>
      </w:r>
    </w:p>
    <w:p w:rsidR="00357150" w:rsidRPr="00357150" w:rsidRDefault="00357150" w:rsidP="00A12ABD">
      <w:pPr>
        <w:rPr>
          <w:b/>
          <w:sz w:val="26"/>
          <w:szCs w:val="26"/>
          <w:u w:val="single"/>
        </w:rPr>
      </w:pPr>
      <w:r w:rsidRPr="00357150">
        <w:rPr>
          <w:b/>
          <w:sz w:val="26"/>
          <w:szCs w:val="26"/>
          <w:u w:val="single"/>
        </w:rPr>
        <w:t>Whole-group wrap-up:</w:t>
      </w:r>
    </w:p>
    <w:p w:rsidR="00A12ABD" w:rsidRDefault="00A12ABD" w:rsidP="00A12ABD">
      <w:pPr>
        <w:rPr>
          <w:sz w:val="26"/>
          <w:szCs w:val="26"/>
        </w:rPr>
      </w:pPr>
      <w:proofErr w:type="gramStart"/>
      <w:r>
        <w:rPr>
          <w:sz w:val="26"/>
          <w:szCs w:val="26"/>
        </w:rPr>
        <w:t>(</w:t>
      </w:r>
      <w:r w:rsidR="00357150">
        <w:rPr>
          <w:sz w:val="26"/>
          <w:szCs w:val="26"/>
        </w:rPr>
        <w:t>3</w:t>
      </w:r>
      <w:r>
        <w:rPr>
          <w:sz w:val="26"/>
          <w:szCs w:val="26"/>
        </w:rPr>
        <w:t xml:space="preserve"> </w:t>
      </w:r>
      <w:proofErr w:type="spellStart"/>
      <w:r>
        <w:rPr>
          <w:sz w:val="26"/>
          <w:szCs w:val="26"/>
        </w:rPr>
        <w:t>mins</w:t>
      </w:r>
      <w:proofErr w:type="spellEnd"/>
      <w:r>
        <w:rPr>
          <w:sz w:val="26"/>
          <w:szCs w:val="26"/>
        </w:rPr>
        <w:t>.)</w:t>
      </w:r>
      <w:proofErr w:type="gramEnd"/>
      <w:r>
        <w:rPr>
          <w:sz w:val="26"/>
          <w:szCs w:val="26"/>
        </w:rPr>
        <w:t xml:space="preserve"> Plagiarism = a </w:t>
      </w:r>
      <w:r w:rsidR="002E3C2F">
        <w:rPr>
          <w:sz w:val="26"/>
          <w:szCs w:val="26"/>
        </w:rPr>
        <w:t>direct reflection of</w:t>
      </w:r>
      <w:r>
        <w:rPr>
          <w:sz w:val="26"/>
          <w:szCs w:val="26"/>
        </w:rPr>
        <w:t xml:space="preserve"> your character</w:t>
      </w:r>
    </w:p>
    <w:p w:rsidR="002E3C2F" w:rsidRPr="002E3C2F" w:rsidRDefault="002E3C2F" w:rsidP="002E3C2F">
      <w:pPr>
        <w:pStyle w:val="ListParagraph"/>
        <w:numPr>
          <w:ilvl w:val="0"/>
          <w:numId w:val="2"/>
        </w:numPr>
        <w:rPr>
          <w:sz w:val="26"/>
          <w:szCs w:val="26"/>
        </w:rPr>
      </w:pPr>
      <w:r w:rsidRPr="002E3C2F">
        <w:rPr>
          <w:sz w:val="26"/>
          <w:szCs w:val="26"/>
        </w:rPr>
        <w:t xml:space="preserve">Stealing </w:t>
      </w:r>
    </w:p>
    <w:p w:rsidR="00A12ABD" w:rsidRPr="002E3C2F" w:rsidRDefault="00A12ABD" w:rsidP="002E3C2F">
      <w:pPr>
        <w:pStyle w:val="ListParagraph"/>
        <w:numPr>
          <w:ilvl w:val="0"/>
          <w:numId w:val="2"/>
        </w:numPr>
        <w:rPr>
          <w:sz w:val="26"/>
          <w:szCs w:val="26"/>
        </w:rPr>
      </w:pPr>
      <w:r w:rsidRPr="002E3C2F">
        <w:rPr>
          <w:sz w:val="26"/>
          <w:szCs w:val="26"/>
        </w:rPr>
        <w:t>Dishonesty</w:t>
      </w:r>
    </w:p>
    <w:p w:rsidR="00A12ABD" w:rsidRDefault="00A12ABD" w:rsidP="002E3C2F">
      <w:pPr>
        <w:pStyle w:val="ListParagraph"/>
        <w:numPr>
          <w:ilvl w:val="0"/>
          <w:numId w:val="2"/>
        </w:numPr>
        <w:rPr>
          <w:sz w:val="26"/>
          <w:szCs w:val="26"/>
        </w:rPr>
      </w:pPr>
      <w:r w:rsidRPr="002E3C2F">
        <w:rPr>
          <w:sz w:val="26"/>
          <w:szCs w:val="26"/>
        </w:rPr>
        <w:t xml:space="preserve">Middle school is when you start building relationships, you develop a reputation. It’s up to you whether that’s positive or negative. </w:t>
      </w:r>
    </w:p>
    <w:p w:rsidR="002E3C2F" w:rsidRPr="002E3C2F" w:rsidRDefault="002E3C2F" w:rsidP="002E3C2F">
      <w:pPr>
        <w:pStyle w:val="ListParagraph"/>
        <w:numPr>
          <w:ilvl w:val="0"/>
          <w:numId w:val="2"/>
        </w:numPr>
        <w:rPr>
          <w:sz w:val="26"/>
          <w:szCs w:val="26"/>
        </w:rPr>
      </w:pPr>
      <w:r>
        <w:rPr>
          <w:sz w:val="26"/>
          <w:szCs w:val="26"/>
        </w:rPr>
        <w:t>Stealing another person’s creative work. Stealing music that you didn’t pay for or taking someone else’s ideas and not giving credit.</w:t>
      </w:r>
    </w:p>
    <w:p w:rsidR="002E3C2F" w:rsidRPr="002E3C2F" w:rsidRDefault="002E3C2F" w:rsidP="002E3C2F">
      <w:pPr>
        <w:pStyle w:val="ListParagraph"/>
        <w:numPr>
          <w:ilvl w:val="0"/>
          <w:numId w:val="2"/>
        </w:numPr>
        <w:rPr>
          <w:sz w:val="26"/>
          <w:szCs w:val="26"/>
        </w:rPr>
      </w:pPr>
      <w:r w:rsidRPr="002E3C2F">
        <w:rPr>
          <w:sz w:val="26"/>
          <w:szCs w:val="26"/>
        </w:rPr>
        <w:t>Your teachers want your own original ideas. A book review, a research paper, a science or social studies project are all reflections of YOU as a learner. If you plagiarize, even for part of your assignment, you’re cheating. It’s not your work. It’s not original and unique.</w:t>
      </w:r>
      <w:r>
        <w:rPr>
          <w:sz w:val="26"/>
          <w:szCs w:val="26"/>
        </w:rPr>
        <w:t xml:space="preserve"> What are you learning?</w:t>
      </w:r>
    </w:p>
    <w:p w:rsidR="00A12ABD" w:rsidRPr="00C659E3" w:rsidRDefault="00A12ABD" w:rsidP="00A12ABD">
      <w:pPr>
        <w:rPr>
          <w:sz w:val="26"/>
          <w:szCs w:val="26"/>
        </w:rPr>
      </w:pPr>
    </w:p>
    <w:p w:rsidR="00A12ABD" w:rsidRDefault="00A12ABD" w:rsidP="00A12ABD">
      <w:pPr>
        <w:rPr>
          <w:sz w:val="26"/>
          <w:szCs w:val="26"/>
        </w:rPr>
      </w:pPr>
      <w:r>
        <w:rPr>
          <w:sz w:val="26"/>
          <w:szCs w:val="26"/>
        </w:rPr>
        <w:t>Preparation for life ~ (refer back to articles students read)</w:t>
      </w:r>
    </w:p>
    <w:p w:rsidR="00357150" w:rsidRPr="00C659E3" w:rsidRDefault="00357150" w:rsidP="00A12ABD">
      <w:pPr>
        <w:rPr>
          <w:sz w:val="26"/>
          <w:szCs w:val="26"/>
        </w:rPr>
      </w:pPr>
      <w:r>
        <w:rPr>
          <w:sz w:val="26"/>
          <w:szCs w:val="26"/>
        </w:rPr>
        <w:t>Expelled or failing grades for college students.</w:t>
      </w:r>
    </w:p>
    <w:p w:rsidR="00A12ABD" w:rsidRDefault="00A12ABD">
      <w:pPr>
        <w:rPr>
          <w:sz w:val="26"/>
          <w:szCs w:val="26"/>
        </w:rPr>
      </w:pPr>
    </w:p>
    <w:p w:rsidR="00281255" w:rsidRDefault="00FD3D28" w:rsidP="00756793">
      <w:pPr>
        <w:rPr>
          <w:sz w:val="26"/>
          <w:szCs w:val="26"/>
        </w:rPr>
      </w:pPr>
      <w:r>
        <w:rPr>
          <w:sz w:val="26"/>
          <w:szCs w:val="26"/>
        </w:rPr>
        <w:br w:type="page"/>
      </w:r>
    </w:p>
    <w:p w:rsidR="008359E1" w:rsidRDefault="008359E1" w:rsidP="00F42B7C">
      <w:pPr>
        <w:spacing w:line="360" w:lineRule="auto"/>
        <w:jc w:val="center"/>
        <w:rPr>
          <w:rFonts w:ascii="Chinacat" w:hAnsi="Chinacat"/>
          <w:sz w:val="30"/>
          <w:szCs w:val="30"/>
        </w:rPr>
      </w:pPr>
    </w:p>
    <w:p w:rsidR="00FD3D28" w:rsidRDefault="0081437D" w:rsidP="00436867">
      <w:pPr>
        <w:spacing w:line="360" w:lineRule="auto"/>
        <w:rPr>
          <w:rFonts w:ascii="Chinacat" w:hAnsi="Chinacat"/>
          <w:sz w:val="30"/>
          <w:szCs w:val="30"/>
        </w:rPr>
      </w:pPr>
      <w:r>
        <w:rPr>
          <w:noProof/>
          <w:sz w:val="26"/>
          <w:szCs w:val="26"/>
        </w:rPr>
        <w:drawing>
          <wp:inline distT="0" distB="0" distL="0" distR="0">
            <wp:extent cx="2127250" cy="1276350"/>
            <wp:effectExtent l="19050" t="0" r="6350" b="0"/>
            <wp:docPr id="2" name="Picture 2" descr="C:\Documents and Settings\kziller\Local Settings\Temporary Internet Files\Content.IE5\5U14YJM0\MC900104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ziller\Local Settings\Temporary Internet Files\Content.IE5\5U14YJM0\MC900104788[1].wmf"/>
                    <pic:cNvPicPr>
                      <a:picLocks noChangeAspect="1" noChangeArrowheads="1"/>
                    </pic:cNvPicPr>
                  </pic:nvPicPr>
                  <pic:blipFill>
                    <a:blip r:embed="rId11" cstate="print"/>
                    <a:srcRect/>
                    <a:stretch>
                      <a:fillRect/>
                    </a:stretch>
                  </pic:blipFill>
                  <pic:spPr bwMode="auto">
                    <a:xfrm>
                      <a:off x="0" y="0"/>
                      <a:ext cx="2127250" cy="1276350"/>
                    </a:xfrm>
                    <a:prstGeom prst="rect">
                      <a:avLst/>
                    </a:prstGeom>
                    <a:noFill/>
                    <a:ln w="9525">
                      <a:noFill/>
                      <a:miter lim="800000"/>
                      <a:headEnd/>
                      <a:tailEnd/>
                    </a:ln>
                  </pic:spPr>
                </pic:pic>
              </a:graphicData>
            </a:graphic>
          </wp:inline>
        </w:drawing>
      </w:r>
      <w:r>
        <w:rPr>
          <w:rFonts w:ascii="Chinacat" w:hAnsi="Chinacat"/>
          <w:sz w:val="30"/>
          <w:szCs w:val="30"/>
        </w:rPr>
        <w:t xml:space="preserve">  </w:t>
      </w:r>
      <w:r w:rsidR="00F42B7C" w:rsidRPr="0081437D">
        <w:rPr>
          <w:rFonts w:ascii="Chinacat" w:hAnsi="Chinacat"/>
          <w:b/>
          <w:sz w:val="32"/>
          <w:szCs w:val="32"/>
        </w:rPr>
        <w:t>STATION #1:  Plagiarism in the news</w:t>
      </w:r>
    </w:p>
    <w:p w:rsidR="0081437D" w:rsidRDefault="00FD3D28" w:rsidP="00FD3D28">
      <w:pPr>
        <w:rPr>
          <w:sz w:val="26"/>
          <w:szCs w:val="26"/>
        </w:rPr>
      </w:pPr>
      <w:r>
        <w:rPr>
          <w:sz w:val="26"/>
          <w:szCs w:val="26"/>
        </w:rPr>
        <w:t xml:space="preserve">  </w:t>
      </w:r>
    </w:p>
    <w:p w:rsidR="0081437D" w:rsidRPr="0081437D" w:rsidRDefault="002F500E" w:rsidP="0081437D">
      <w:pPr>
        <w:pStyle w:val="ListParagraph"/>
        <w:numPr>
          <w:ilvl w:val="0"/>
          <w:numId w:val="13"/>
        </w:numPr>
        <w:spacing w:line="480" w:lineRule="auto"/>
        <w:rPr>
          <w:rFonts w:ascii="Chinacat" w:hAnsi="Chinacat"/>
          <w:sz w:val="32"/>
          <w:szCs w:val="32"/>
        </w:rPr>
      </w:pPr>
      <w:r w:rsidRPr="0081437D">
        <w:rPr>
          <w:rFonts w:ascii="Chinacat" w:hAnsi="Chinacat"/>
          <w:sz w:val="32"/>
          <w:szCs w:val="32"/>
        </w:rPr>
        <w:t>Choose ONE of the colored articles</w:t>
      </w:r>
      <w:r w:rsidR="0081437D" w:rsidRPr="0081437D">
        <w:rPr>
          <w:rFonts w:ascii="Chinacat" w:hAnsi="Chinacat"/>
          <w:sz w:val="32"/>
          <w:szCs w:val="32"/>
        </w:rPr>
        <w:t xml:space="preserve"> (ALL colors must be used among your group members)</w:t>
      </w:r>
      <w:r w:rsidRPr="0081437D">
        <w:rPr>
          <w:rFonts w:ascii="Chinacat" w:hAnsi="Chinacat"/>
          <w:sz w:val="32"/>
          <w:szCs w:val="32"/>
        </w:rPr>
        <w:t>.</w:t>
      </w:r>
      <w:r w:rsidR="00081117">
        <w:rPr>
          <w:rFonts w:ascii="Chinacat" w:hAnsi="Chinacat"/>
          <w:sz w:val="32"/>
          <w:szCs w:val="32"/>
        </w:rPr>
        <w:br/>
      </w:r>
    </w:p>
    <w:p w:rsidR="00436867" w:rsidRPr="0081437D" w:rsidRDefault="0081437D" w:rsidP="0081437D">
      <w:pPr>
        <w:pStyle w:val="ListParagraph"/>
        <w:numPr>
          <w:ilvl w:val="0"/>
          <w:numId w:val="13"/>
        </w:numPr>
        <w:spacing w:line="480" w:lineRule="auto"/>
        <w:rPr>
          <w:rFonts w:ascii="Chinacat" w:hAnsi="Chinacat"/>
          <w:sz w:val="32"/>
          <w:szCs w:val="32"/>
        </w:rPr>
      </w:pPr>
      <w:r w:rsidRPr="0081437D">
        <w:rPr>
          <w:rFonts w:ascii="Chinacat" w:hAnsi="Chinacat"/>
          <w:sz w:val="32"/>
          <w:szCs w:val="32"/>
        </w:rPr>
        <w:t>R</w:t>
      </w:r>
      <w:r w:rsidR="002F500E" w:rsidRPr="0081437D">
        <w:rPr>
          <w:rFonts w:ascii="Chinacat" w:hAnsi="Chinacat"/>
          <w:sz w:val="32"/>
          <w:szCs w:val="32"/>
        </w:rPr>
        <w:t xml:space="preserve">ead </w:t>
      </w:r>
      <w:r w:rsidRPr="0081437D">
        <w:rPr>
          <w:rFonts w:ascii="Chinacat" w:hAnsi="Chinacat"/>
          <w:sz w:val="32"/>
          <w:szCs w:val="32"/>
        </w:rPr>
        <w:t>the article</w:t>
      </w:r>
      <w:r w:rsidR="002F500E" w:rsidRPr="0081437D">
        <w:rPr>
          <w:rFonts w:ascii="Chinacat" w:hAnsi="Chinacat"/>
          <w:sz w:val="32"/>
          <w:szCs w:val="32"/>
        </w:rPr>
        <w:t xml:space="preserve"> silently </w:t>
      </w:r>
      <w:r w:rsidR="007D5DC1" w:rsidRPr="0081437D">
        <w:rPr>
          <w:rFonts w:ascii="Chinacat" w:hAnsi="Chinacat"/>
          <w:sz w:val="32"/>
          <w:szCs w:val="32"/>
        </w:rPr>
        <w:t>to yourself</w:t>
      </w:r>
      <w:r w:rsidRPr="0081437D">
        <w:rPr>
          <w:rFonts w:ascii="Chinacat" w:hAnsi="Chinacat"/>
          <w:sz w:val="32"/>
          <w:szCs w:val="32"/>
        </w:rPr>
        <w:t>.</w:t>
      </w:r>
    </w:p>
    <w:tbl>
      <w:tblPr>
        <w:tblStyle w:val="TableGrid"/>
        <w:tblW w:w="0" w:type="auto"/>
        <w:tblLook w:val="04A0"/>
      </w:tblPr>
      <w:tblGrid>
        <w:gridCol w:w="9558"/>
      </w:tblGrid>
      <w:tr w:rsidR="00081117" w:rsidTr="00081117">
        <w:tc>
          <w:tcPr>
            <w:tcW w:w="9558" w:type="dxa"/>
          </w:tcPr>
          <w:p w:rsidR="00081117" w:rsidRPr="00D70A23" w:rsidRDefault="00081117" w:rsidP="00D70A23">
            <w:pPr>
              <w:ind w:left="360"/>
              <w:rPr>
                <w:b/>
                <w:sz w:val="30"/>
                <w:szCs w:val="30"/>
              </w:rPr>
            </w:pPr>
            <w:r>
              <w:rPr>
                <w:b/>
                <w:sz w:val="30"/>
                <w:szCs w:val="30"/>
              </w:rPr>
              <w:t>Your task:</w:t>
            </w:r>
          </w:p>
        </w:tc>
      </w:tr>
      <w:tr w:rsidR="00081117" w:rsidTr="00081117">
        <w:tc>
          <w:tcPr>
            <w:tcW w:w="9558" w:type="dxa"/>
          </w:tcPr>
          <w:p w:rsidR="00081117" w:rsidRPr="001C2790" w:rsidRDefault="00081117" w:rsidP="00081117">
            <w:pPr>
              <w:pStyle w:val="ListParagraph"/>
              <w:numPr>
                <w:ilvl w:val="0"/>
                <w:numId w:val="16"/>
              </w:numPr>
              <w:spacing w:line="360" w:lineRule="auto"/>
              <w:rPr>
                <w:sz w:val="30"/>
                <w:szCs w:val="30"/>
              </w:rPr>
            </w:pPr>
            <w:r w:rsidRPr="001C2790">
              <w:rPr>
                <w:sz w:val="30"/>
                <w:szCs w:val="30"/>
              </w:rPr>
              <w:t>Write down 5 important words from your reading onto a sticky note.</w:t>
            </w:r>
          </w:p>
          <w:p w:rsidR="00081117" w:rsidRPr="00D70A23" w:rsidRDefault="00081117" w:rsidP="00081117">
            <w:pPr>
              <w:pStyle w:val="ListParagraph"/>
              <w:numPr>
                <w:ilvl w:val="0"/>
                <w:numId w:val="16"/>
              </w:numPr>
              <w:spacing w:line="360" w:lineRule="auto"/>
              <w:rPr>
                <w:sz w:val="30"/>
                <w:szCs w:val="30"/>
              </w:rPr>
            </w:pPr>
            <w:r w:rsidRPr="00D70A23">
              <w:rPr>
                <w:sz w:val="30"/>
                <w:szCs w:val="30"/>
              </w:rPr>
              <w:t>Share your words with others at this station</w:t>
            </w:r>
          </w:p>
          <w:p w:rsidR="00081117" w:rsidRPr="00D70A23" w:rsidRDefault="00081117" w:rsidP="00081117">
            <w:pPr>
              <w:pStyle w:val="ListParagraph"/>
              <w:numPr>
                <w:ilvl w:val="0"/>
                <w:numId w:val="16"/>
              </w:numPr>
              <w:spacing w:line="360" w:lineRule="auto"/>
              <w:rPr>
                <w:rFonts w:ascii="Chinacat" w:hAnsi="Chinacat"/>
                <w:sz w:val="30"/>
                <w:szCs w:val="30"/>
              </w:rPr>
            </w:pPr>
            <w:r w:rsidRPr="001C2790">
              <w:rPr>
                <w:sz w:val="30"/>
                <w:szCs w:val="30"/>
              </w:rPr>
              <w:t>Stick your completed sticky note onto the chart paper at station #1.</w:t>
            </w:r>
          </w:p>
        </w:tc>
      </w:tr>
    </w:tbl>
    <w:p w:rsidR="0081437D" w:rsidRDefault="0081437D" w:rsidP="0081437D">
      <w:pPr>
        <w:rPr>
          <w:rFonts w:ascii="Chinacat" w:hAnsi="Chinacat"/>
          <w:sz w:val="24"/>
          <w:szCs w:val="24"/>
        </w:rPr>
      </w:pPr>
    </w:p>
    <w:p w:rsidR="0081437D" w:rsidRDefault="0081437D" w:rsidP="0081437D">
      <w:pPr>
        <w:rPr>
          <w:rFonts w:ascii="Chinacat" w:hAnsi="Chinacat"/>
          <w:sz w:val="26"/>
          <w:szCs w:val="26"/>
        </w:rPr>
        <w:sectPr w:rsidR="0081437D" w:rsidSect="008359E1">
          <w:footerReference w:type="default" r:id="rId12"/>
          <w:pgSz w:w="12240" w:h="15840"/>
          <w:pgMar w:top="720" w:right="1440" w:bottom="720" w:left="1440" w:header="720" w:footer="720" w:gutter="0"/>
          <w:cols w:space="720"/>
          <w:docGrid w:linePitch="360"/>
        </w:sectPr>
      </w:pPr>
    </w:p>
    <w:p w:rsidR="0081437D" w:rsidRDefault="00F42B7C" w:rsidP="0081437D">
      <w:pPr>
        <w:spacing w:line="360" w:lineRule="auto"/>
        <w:rPr>
          <w:rFonts w:ascii="Chinacat" w:hAnsi="Chinacat"/>
          <w:sz w:val="30"/>
          <w:szCs w:val="30"/>
        </w:rPr>
      </w:pPr>
      <w:r>
        <w:rPr>
          <w:rFonts w:ascii="Chinacat" w:hAnsi="Chinacat"/>
          <w:sz w:val="30"/>
          <w:szCs w:val="30"/>
        </w:rPr>
        <w:lastRenderedPageBreak/>
        <w:br/>
      </w:r>
    </w:p>
    <w:p w:rsidR="00E00D35" w:rsidRDefault="0081437D" w:rsidP="00D870A7">
      <w:pPr>
        <w:rPr>
          <w:rFonts w:ascii="Chinacat" w:hAnsi="Chinacat"/>
          <w:sz w:val="30"/>
          <w:szCs w:val="30"/>
        </w:rPr>
      </w:pPr>
      <w:r>
        <w:rPr>
          <w:rFonts w:ascii="Chinacat" w:hAnsi="Chinacat"/>
          <w:sz w:val="30"/>
          <w:szCs w:val="30"/>
        </w:rPr>
        <w:br w:type="page"/>
      </w:r>
      <w:r w:rsidR="00081117">
        <w:rPr>
          <w:rFonts w:ascii="Chinacat" w:hAnsi="Chinacat"/>
          <w:noProof/>
          <w:sz w:val="30"/>
          <w:szCs w:val="30"/>
        </w:rPr>
        <w:lastRenderedPageBreak/>
        <w:drawing>
          <wp:inline distT="0" distB="0" distL="0" distR="0">
            <wp:extent cx="1552575" cy="1724025"/>
            <wp:effectExtent l="19050" t="0" r="9525" b="0"/>
            <wp:docPr id="1" name="Picture 1" descr="C:\Documents and Settings\kziller\Local Settings\Temporary Internet Files\Content.IE5\I6L6Q7N9\MC900196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ziller\Local Settings\Temporary Internet Files\Content.IE5\I6L6Q7N9\MC900196308[1].wmf"/>
                    <pic:cNvPicPr>
                      <a:picLocks noChangeAspect="1" noChangeArrowheads="1"/>
                    </pic:cNvPicPr>
                  </pic:nvPicPr>
                  <pic:blipFill>
                    <a:blip r:embed="rId13" cstate="print"/>
                    <a:srcRect/>
                    <a:stretch>
                      <a:fillRect/>
                    </a:stretch>
                  </pic:blipFill>
                  <pic:spPr bwMode="auto">
                    <a:xfrm>
                      <a:off x="0" y="0"/>
                      <a:ext cx="1552575" cy="1724025"/>
                    </a:xfrm>
                    <a:prstGeom prst="rect">
                      <a:avLst/>
                    </a:prstGeom>
                    <a:noFill/>
                    <a:ln w="9525">
                      <a:noFill/>
                      <a:miter lim="800000"/>
                      <a:headEnd/>
                      <a:tailEnd/>
                    </a:ln>
                  </pic:spPr>
                </pic:pic>
              </a:graphicData>
            </a:graphic>
          </wp:inline>
        </w:drawing>
      </w:r>
      <w:r>
        <w:rPr>
          <w:rFonts w:ascii="Chinacat" w:hAnsi="Chinacat"/>
          <w:sz w:val="30"/>
          <w:szCs w:val="30"/>
        </w:rPr>
        <w:t xml:space="preserve">  </w:t>
      </w:r>
      <w:r w:rsidR="008359E1" w:rsidRPr="0081437D">
        <w:rPr>
          <w:rFonts w:ascii="Chinacat" w:hAnsi="Chinacat"/>
          <w:b/>
          <w:sz w:val="30"/>
          <w:szCs w:val="30"/>
        </w:rPr>
        <w:t>STATION #</w:t>
      </w:r>
      <w:r w:rsidRPr="0081437D">
        <w:rPr>
          <w:rFonts w:ascii="Chinacat" w:hAnsi="Chinacat"/>
          <w:b/>
          <w:sz w:val="30"/>
          <w:szCs w:val="30"/>
        </w:rPr>
        <w:t>2</w:t>
      </w:r>
      <w:r w:rsidR="008359E1" w:rsidRPr="0081437D">
        <w:rPr>
          <w:rFonts w:ascii="Chinacat" w:hAnsi="Chinacat"/>
          <w:b/>
          <w:sz w:val="30"/>
          <w:szCs w:val="30"/>
        </w:rPr>
        <w:t xml:space="preserve">:  </w:t>
      </w:r>
      <w:r w:rsidR="00081117">
        <w:rPr>
          <w:rFonts w:ascii="Chinacat" w:hAnsi="Chinacat"/>
          <w:b/>
          <w:sz w:val="30"/>
          <w:szCs w:val="30"/>
        </w:rPr>
        <w:t>A Quick Guide to Plagiarism</w:t>
      </w:r>
    </w:p>
    <w:p w:rsidR="008359E1" w:rsidRDefault="008359E1" w:rsidP="00F82A8C">
      <w:pPr>
        <w:spacing w:line="360" w:lineRule="auto"/>
        <w:rPr>
          <w:rFonts w:ascii="Chinacat" w:hAnsi="Chinacat"/>
          <w:sz w:val="30"/>
          <w:szCs w:val="30"/>
        </w:rPr>
      </w:pPr>
      <w:r>
        <w:rPr>
          <w:rFonts w:ascii="Chinacat" w:hAnsi="Chinacat"/>
          <w:sz w:val="30"/>
          <w:szCs w:val="30"/>
        </w:rPr>
        <w:t xml:space="preserve">  </w:t>
      </w:r>
    </w:p>
    <w:p w:rsidR="00F67AB9" w:rsidRPr="00F67AB9" w:rsidRDefault="00081117" w:rsidP="00081117">
      <w:pPr>
        <w:pStyle w:val="ListParagraph"/>
        <w:numPr>
          <w:ilvl w:val="0"/>
          <w:numId w:val="18"/>
        </w:numPr>
        <w:spacing w:line="480" w:lineRule="auto"/>
        <w:rPr>
          <w:rFonts w:ascii="Chinacat" w:hAnsi="Chinacat"/>
          <w:sz w:val="32"/>
          <w:szCs w:val="32"/>
        </w:rPr>
      </w:pPr>
      <w:r w:rsidRPr="00081117">
        <w:rPr>
          <w:rFonts w:ascii="Chinacat" w:hAnsi="Chinacat"/>
          <w:sz w:val="32"/>
          <w:szCs w:val="32"/>
        </w:rPr>
        <w:t>Students watch video as a group</w:t>
      </w:r>
      <w:r>
        <w:rPr>
          <w:rFonts w:ascii="Chinacat" w:hAnsi="Chinacat"/>
          <w:sz w:val="32"/>
          <w:szCs w:val="32"/>
        </w:rPr>
        <w:t>:</w:t>
      </w:r>
      <w:r w:rsidRPr="00081117">
        <w:rPr>
          <w:rFonts w:ascii="Chinacat" w:hAnsi="Chinacat"/>
          <w:sz w:val="32"/>
          <w:szCs w:val="32"/>
        </w:rPr>
        <w:t xml:space="preserve">  </w:t>
      </w:r>
      <w:hyperlink r:id="rId14" w:history="1">
        <w:r w:rsidRPr="002E0975">
          <w:rPr>
            <w:rStyle w:val="Hyperlink"/>
            <w:rFonts w:ascii="Chinacat" w:hAnsi="Chinacat"/>
            <w:sz w:val="32"/>
            <w:szCs w:val="32"/>
          </w:rPr>
          <w:t>http://bit.ly/1qwtrbq</w:t>
        </w:r>
      </w:hyperlink>
    </w:p>
    <w:p w:rsidR="00F67AB9" w:rsidRPr="00F67AB9" w:rsidRDefault="00F67AB9" w:rsidP="00F67AB9">
      <w:pPr>
        <w:pStyle w:val="ListParagraph"/>
        <w:spacing w:line="480" w:lineRule="auto"/>
        <w:rPr>
          <w:rFonts w:ascii="Chinacat" w:hAnsi="Chinacat"/>
          <w:sz w:val="32"/>
          <w:szCs w:val="32"/>
        </w:rPr>
      </w:pPr>
    </w:p>
    <w:p w:rsidR="00F67AB9" w:rsidRDefault="00F67AB9" w:rsidP="00081117">
      <w:pPr>
        <w:pStyle w:val="ListParagraph"/>
        <w:numPr>
          <w:ilvl w:val="0"/>
          <w:numId w:val="18"/>
        </w:numPr>
        <w:spacing w:line="480" w:lineRule="auto"/>
        <w:rPr>
          <w:rFonts w:ascii="Chinacat" w:hAnsi="Chinacat"/>
          <w:sz w:val="32"/>
          <w:szCs w:val="32"/>
        </w:rPr>
      </w:pPr>
      <w:r w:rsidRPr="00F67AB9">
        <w:rPr>
          <w:rFonts w:ascii="Chinacat" w:hAnsi="Chinacat"/>
          <w:sz w:val="32"/>
          <w:szCs w:val="32"/>
        </w:rPr>
        <w:t xml:space="preserve">Students write down 3 examples of plagiarism </w:t>
      </w:r>
      <w:r>
        <w:rPr>
          <w:rFonts w:ascii="Chinacat" w:hAnsi="Chinacat"/>
          <w:sz w:val="32"/>
          <w:szCs w:val="32"/>
        </w:rPr>
        <w:t>from the video.</w:t>
      </w:r>
    </w:p>
    <w:p w:rsidR="00F67AB9" w:rsidRPr="00F67AB9" w:rsidRDefault="00F67AB9" w:rsidP="00F67AB9">
      <w:pPr>
        <w:pStyle w:val="ListParagraph"/>
        <w:rPr>
          <w:rFonts w:ascii="Chinacat" w:hAnsi="Chinacat"/>
          <w:sz w:val="32"/>
          <w:szCs w:val="32"/>
        </w:rPr>
      </w:pPr>
    </w:p>
    <w:p w:rsidR="00081117" w:rsidRPr="00F67AB9" w:rsidRDefault="00081117" w:rsidP="00081117">
      <w:pPr>
        <w:pStyle w:val="ListParagraph"/>
        <w:numPr>
          <w:ilvl w:val="0"/>
          <w:numId w:val="18"/>
        </w:numPr>
        <w:spacing w:line="480" w:lineRule="auto"/>
        <w:rPr>
          <w:rFonts w:ascii="Chinacat" w:hAnsi="Chinacat"/>
          <w:sz w:val="32"/>
          <w:szCs w:val="32"/>
        </w:rPr>
      </w:pPr>
      <w:r w:rsidRPr="00F67AB9">
        <w:rPr>
          <w:rFonts w:ascii="Chinacat" w:hAnsi="Chinacat"/>
          <w:sz w:val="32"/>
          <w:szCs w:val="32"/>
        </w:rPr>
        <w:t>Discuss the following questions as a group:</w:t>
      </w:r>
    </w:p>
    <w:p w:rsidR="00081117" w:rsidRPr="00081117" w:rsidRDefault="00081117" w:rsidP="00081117">
      <w:pPr>
        <w:pStyle w:val="ListParagraph"/>
        <w:numPr>
          <w:ilvl w:val="1"/>
          <w:numId w:val="18"/>
        </w:numPr>
        <w:spacing w:line="480" w:lineRule="auto"/>
        <w:rPr>
          <w:rFonts w:ascii="Chinacat" w:hAnsi="Chinacat"/>
          <w:sz w:val="32"/>
          <w:szCs w:val="32"/>
        </w:rPr>
      </w:pPr>
      <w:r w:rsidRPr="00081117">
        <w:rPr>
          <w:rFonts w:ascii="Chinacat" w:hAnsi="Chinacat"/>
          <w:sz w:val="32"/>
          <w:szCs w:val="32"/>
        </w:rPr>
        <w:t>What forms of plagiarism were present in the video?</w:t>
      </w:r>
    </w:p>
    <w:p w:rsidR="00081117" w:rsidRPr="00081117" w:rsidRDefault="00081117" w:rsidP="00081117">
      <w:pPr>
        <w:pStyle w:val="ListParagraph"/>
        <w:numPr>
          <w:ilvl w:val="1"/>
          <w:numId w:val="18"/>
        </w:numPr>
        <w:spacing w:line="480" w:lineRule="auto"/>
        <w:rPr>
          <w:rFonts w:ascii="Chinacat" w:hAnsi="Chinacat"/>
          <w:sz w:val="32"/>
          <w:szCs w:val="32"/>
        </w:rPr>
      </w:pPr>
      <w:r w:rsidRPr="00081117">
        <w:rPr>
          <w:rFonts w:ascii="Chinacat" w:hAnsi="Chinacat"/>
          <w:sz w:val="32"/>
          <w:szCs w:val="32"/>
        </w:rPr>
        <w:t>What are the lasting effects of committing plagiarism?</w:t>
      </w:r>
    </w:p>
    <w:p w:rsidR="0081437D" w:rsidRPr="0081437D" w:rsidRDefault="0081437D" w:rsidP="0081437D">
      <w:pPr>
        <w:spacing w:line="360" w:lineRule="auto"/>
        <w:ind w:left="360"/>
        <w:rPr>
          <w:rFonts w:ascii="Chinacat" w:hAnsi="Chinacat"/>
          <w:sz w:val="30"/>
          <w:szCs w:val="30"/>
        </w:rPr>
      </w:pPr>
    </w:p>
    <w:p w:rsidR="00FD3D28" w:rsidRDefault="00FD3D28" w:rsidP="00FD3D28">
      <w:pPr>
        <w:spacing w:line="360" w:lineRule="auto"/>
        <w:rPr>
          <w:rFonts w:ascii="Chinacat" w:hAnsi="Chinacat"/>
          <w:sz w:val="30"/>
          <w:szCs w:val="30"/>
        </w:rPr>
      </w:pPr>
    </w:p>
    <w:p w:rsidR="0081437D" w:rsidRDefault="0081437D">
      <w:pPr>
        <w:rPr>
          <w:rFonts w:ascii="Chinacat" w:hAnsi="Chinacat"/>
          <w:sz w:val="30"/>
          <w:szCs w:val="30"/>
        </w:rPr>
      </w:pPr>
      <w:r>
        <w:rPr>
          <w:rFonts w:ascii="Chinacat" w:hAnsi="Chinacat"/>
          <w:sz w:val="30"/>
          <w:szCs w:val="30"/>
        </w:rPr>
        <w:br w:type="page"/>
      </w:r>
    </w:p>
    <w:p w:rsidR="007D5DC1" w:rsidRDefault="001C2790" w:rsidP="007D5DC1">
      <w:pPr>
        <w:spacing w:line="360" w:lineRule="auto"/>
        <w:rPr>
          <w:rFonts w:ascii="Chinacat" w:hAnsi="Chinacat"/>
          <w:sz w:val="30"/>
          <w:szCs w:val="30"/>
        </w:rPr>
      </w:pPr>
      <w:r>
        <w:rPr>
          <w:rFonts w:ascii="Chinacat" w:hAnsi="Chinacat"/>
          <w:noProof/>
          <w:sz w:val="30"/>
          <w:szCs w:val="30"/>
        </w:rPr>
        <w:lastRenderedPageBreak/>
        <w:drawing>
          <wp:inline distT="0" distB="0" distL="0" distR="0">
            <wp:extent cx="1581150" cy="1581150"/>
            <wp:effectExtent l="0" t="0" r="0" b="0"/>
            <wp:docPr id="4" name="Picture 1" descr="C:\Documents and Settings\kziller\Local Settings\Temporary Internet Files\Content.IE5\5U14YJM0\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ziller\Local Settings\Temporary Internet Files\Content.IE5\5U14YJM0\MC900441394[1].png"/>
                    <pic:cNvPicPr>
                      <a:picLocks noChangeAspect="1" noChangeArrowheads="1"/>
                    </pic:cNvPicPr>
                  </pic:nvPicPr>
                  <pic:blipFill>
                    <a:blip r:embed="rId15" cstate="print"/>
                    <a:srcRect/>
                    <a:stretch>
                      <a:fillRect/>
                    </a:stretch>
                  </pic:blipFill>
                  <pic:spPr bwMode="auto">
                    <a:xfrm>
                      <a:off x="0" y="0"/>
                      <a:ext cx="1581150" cy="1581150"/>
                    </a:xfrm>
                    <a:prstGeom prst="rect">
                      <a:avLst/>
                    </a:prstGeom>
                    <a:noFill/>
                    <a:ln w="9525">
                      <a:noFill/>
                      <a:miter lim="800000"/>
                      <a:headEnd/>
                      <a:tailEnd/>
                    </a:ln>
                  </pic:spPr>
                </pic:pic>
              </a:graphicData>
            </a:graphic>
          </wp:inline>
        </w:drawing>
      </w:r>
      <w:r>
        <w:rPr>
          <w:rFonts w:ascii="Chinacat" w:hAnsi="Chinacat"/>
          <w:sz w:val="30"/>
          <w:szCs w:val="30"/>
        </w:rPr>
        <w:t xml:space="preserve">  </w:t>
      </w:r>
      <w:r w:rsidR="0081437D" w:rsidRPr="001C2790">
        <w:rPr>
          <w:rFonts w:ascii="Chinacat" w:hAnsi="Chinacat"/>
          <w:b/>
          <w:sz w:val="32"/>
          <w:szCs w:val="32"/>
        </w:rPr>
        <w:t>STATION #3:  You be the jury!</w:t>
      </w:r>
      <w:r w:rsidR="007D5DC1">
        <w:rPr>
          <w:rFonts w:ascii="Chinacat" w:hAnsi="Chinacat"/>
          <w:sz w:val="30"/>
          <w:szCs w:val="30"/>
        </w:rPr>
        <w:t xml:space="preserve"> </w:t>
      </w:r>
    </w:p>
    <w:p w:rsidR="001C2790" w:rsidRDefault="001C2790" w:rsidP="00081117">
      <w:pPr>
        <w:pStyle w:val="ListParagraph"/>
        <w:numPr>
          <w:ilvl w:val="0"/>
          <w:numId w:val="15"/>
        </w:numPr>
        <w:spacing w:line="360" w:lineRule="auto"/>
        <w:rPr>
          <w:rFonts w:ascii="Chinacat" w:hAnsi="Chinacat"/>
          <w:sz w:val="30"/>
          <w:szCs w:val="30"/>
        </w:rPr>
      </w:pPr>
      <w:r w:rsidRPr="001C2790">
        <w:rPr>
          <w:rFonts w:ascii="Chinacat" w:hAnsi="Chinacat"/>
          <w:sz w:val="30"/>
          <w:szCs w:val="30"/>
        </w:rPr>
        <w:t>Select a ‘judge’ for your group.</w:t>
      </w:r>
    </w:p>
    <w:p w:rsidR="00081117" w:rsidRPr="001C2790" w:rsidRDefault="00081117" w:rsidP="00081117">
      <w:pPr>
        <w:pStyle w:val="ListParagraph"/>
        <w:spacing w:line="360" w:lineRule="auto"/>
        <w:rPr>
          <w:rFonts w:ascii="Chinacat" w:hAnsi="Chinacat"/>
          <w:sz w:val="30"/>
          <w:szCs w:val="30"/>
        </w:rPr>
      </w:pPr>
    </w:p>
    <w:p w:rsidR="001C2790" w:rsidRDefault="001C2790" w:rsidP="00081117">
      <w:pPr>
        <w:pStyle w:val="ListParagraph"/>
        <w:numPr>
          <w:ilvl w:val="0"/>
          <w:numId w:val="15"/>
        </w:numPr>
        <w:spacing w:line="360" w:lineRule="auto"/>
        <w:rPr>
          <w:rFonts w:ascii="Chinacat" w:hAnsi="Chinacat"/>
          <w:sz w:val="30"/>
          <w:szCs w:val="30"/>
        </w:rPr>
      </w:pPr>
      <w:r w:rsidRPr="001C2790">
        <w:rPr>
          <w:rFonts w:ascii="Chinacat" w:hAnsi="Chinacat"/>
          <w:sz w:val="30"/>
          <w:szCs w:val="30"/>
        </w:rPr>
        <w:t>Be sure you have a guilty/not guilty voting stick in front of you.</w:t>
      </w:r>
    </w:p>
    <w:p w:rsidR="00081117" w:rsidRPr="00081117" w:rsidRDefault="00081117" w:rsidP="00081117">
      <w:pPr>
        <w:pStyle w:val="ListParagraph"/>
        <w:rPr>
          <w:rFonts w:ascii="Chinacat" w:hAnsi="Chinacat"/>
          <w:sz w:val="30"/>
          <w:szCs w:val="30"/>
        </w:rPr>
      </w:pPr>
    </w:p>
    <w:p w:rsidR="001C2790" w:rsidRPr="001C2790" w:rsidRDefault="001C2790" w:rsidP="00081117">
      <w:pPr>
        <w:pStyle w:val="ListParagraph"/>
        <w:numPr>
          <w:ilvl w:val="0"/>
          <w:numId w:val="15"/>
        </w:numPr>
        <w:spacing w:line="360" w:lineRule="auto"/>
        <w:rPr>
          <w:rFonts w:ascii="Chinacat" w:hAnsi="Chinacat"/>
          <w:sz w:val="30"/>
          <w:szCs w:val="30"/>
        </w:rPr>
      </w:pPr>
      <w:r w:rsidRPr="001C2790">
        <w:rPr>
          <w:rFonts w:ascii="Chinacat" w:hAnsi="Chinacat"/>
          <w:sz w:val="30"/>
          <w:szCs w:val="30"/>
        </w:rPr>
        <w:t>The ‘judge’ will read a scenario aloud to the group.</w:t>
      </w:r>
      <w:r w:rsidR="00081117">
        <w:rPr>
          <w:rFonts w:ascii="Chinacat" w:hAnsi="Chinacat"/>
          <w:sz w:val="30"/>
          <w:szCs w:val="30"/>
        </w:rPr>
        <w:br/>
      </w:r>
    </w:p>
    <w:p w:rsidR="001C2790" w:rsidRPr="001C2790" w:rsidRDefault="001C2790" w:rsidP="00081117">
      <w:pPr>
        <w:pStyle w:val="ListParagraph"/>
        <w:numPr>
          <w:ilvl w:val="0"/>
          <w:numId w:val="15"/>
        </w:numPr>
        <w:spacing w:line="360" w:lineRule="auto"/>
        <w:rPr>
          <w:rFonts w:ascii="Chinacat" w:hAnsi="Chinacat"/>
          <w:sz w:val="30"/>
          <w:szCs w:val="30"/>
        </w:rPr>
      </w:pPr>
      <w:r w:rsidRPr="001C2790">
        <w:rPr>
          <w:rFonts w:ascii="Chinacat" w:hAnsi="Chinacat"/>
          <w:sz w:val="30"/>
          <w:szCs w:val="30"/>
        </w:rPr>
        <w:t>Each student makes a decision whether the person is guilty or not guilty of plagiarism and holds up the correct side of their voting stick.</w:t>
      </w:r>
      <w:r w:rsidR="00081117">
        <w:rPr>
          <w:rFonts w:ascii="Chinacat" w:hAnsi="Chinacat"/>
          <w:sz w:val="30"/>
          <w:szCs w:val="30"/>
        </w:rPr>
        <w:br/>
      </w:r>
    </w:p>
    <w:p w:rsidR="00356B4D" w:rsidRDefault="00EF7402" w:rsidP="00081117">
      <w:pPr>
        <w:pStyle w:val="ListParagraph"/>
        <w:numPr>
          <w:ilvl w:val="0"/>
          <w:numId w:val="15"/>
        </w:numPr>
        <w:spacing w:line="360" w:lineRule="auto"/>
        <w:rPr>
          <w:rFonts w:ascii="Chinacat" w:hAnsi="Chinacat"/>
          <w:sz w:val="30"/>
          <w:szCs w:val="30"/>
        </w:rPr>
      </w:pPr>
      <w:r>
        <w:rPr>
          <w:rFonts w:ascii="Chinacat" w:hAnsi="Chinacat"/>
          <w:sz w:val="30"/>
          <w:szCs w:val="30"/>
        </w:rPr>
        <w:t>The group discusses why the person in each situation would be found guilty or non guilty.</w:t>
      </w: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FD3D28">
      <w:pPr>
        <w:spacing w:line="360" w:lineRule="auto"/>
        <w:rPr>
          <w:rFonts w:ascii="Chinacat" w:hAnsi="Chinacat"/>
          <w:sz w:val="30"/>
          <w:szCs w:val="30"/>
        </w:rPr>
      </w:pPr>
    </w:p>
    <w:p w:rsidR="00356B4D" w:rsidRDefault="00356B4D" w:rsidP="00356B4D">
      <w:pPr>
        <w:spacing w:line="360" w:lineRule="auto"/>
        <w:jc w:val="center"/>
        <w:rPr>
          <w:rFonts w:ascii="Chinacat" w:hAnsi="Chinacat"/>
          <w:sz w:val="160"/>
          <w:szCs w:val="160"/>
        </w:rPr>
      </w:pPr>
      <w:proofErr w:type="gramStart"/>
      <w:r w:rsidRPr="00356B4D">
        <w:rPr>
          <w:rFonts w:ascii="Chinacat" w:hAnsi="Chinacat"/>
          <w:sz w:val="160"/>
          <w:szCs w:val="160"/>
        </w:rPr>
        <w:t xml:space="preserve">STATION  </w:t>
      </w:r>
      <w:r>
        <w:rPr>
          <w:rFonts w:ascii="Chinacat" w:hAnsi="Chinacat"/>
          <w:sz w:val="160"/>
          <w:szCs w:val="160"/>
        </w:rPr>
        <w:t>3</w:t>
      </w:r>
      <w:proofErr w:type="gramEnd"/>
    </w:p>
    <w:p w:rsidR="00EF7402" w:rsidRDefault="00EF7402" w:rsidP="00356B4D">
      <w:pPr>
        <w:spacing w:line="360" w:lineRule="auto"/>
        <w:jc w:val="center"/>
        <w:rPr>
          <w:rFonts w:ascii="Chinacat" w:hAnsi="Chinacat"/>
          <w:sz w:val="160"/>
          <w:szCs w:val="160"/>
        </w:rPr>
      </w:pPr>
    </w:p>
    <w:p w:rsidR="00EF7402" w:rsidRDefault="00EF7402">
      <w:pPr>
        <w:rPr>
          <w:rFonts w:ascii="Chinacat" w:hAnsi="Chinacat"/>
          <w:sz w:val="160"/>
          <w:szCs w:val="160"/>
        </w:rPr>
      </w:pPr>
      <w:r>
        <w:rPr>
          <w:rFonts w:ascii="Chinacat" w:hAnsi="Chinacat"/>
          <w:sz w:val="160"/>
          <w:szCs w:val="160"/>
        </w:rPr>
        <w:br w:type="page"/>
      </w:r>
    </w:p>
    <w:p w:rsidR="00EF7402" w:rsidRPr="00EF7402" w:rsidRDefault="00EF7402" w:rsidP="00EF7402">
      <w:pPr>
        <w:spacing w:line="360" w:lineRule="auto"/>
        <w:jc w:val="center"/>
        <w:rPr>
          <w:rFonts w:ascii="Hooteroll" w:hAnsi="Hooteroll"/>
          <w:sz w:val="160"/>
          <w:szCs w:val="160"/>
        </w:rPr>
      </w:pPr>
      <w:r>
        <w:rPr>
          <w:rFonts w:ascii="Hooteroll" w:hAnsi="Hooteroll"/>
          <w:sz w:val="160"/>
          <w:szCs w:val="160"/>
        </w:rPr>
        <w:lastRenderedPageBreak/>
        <w:br/>
      </w:r>
      <w:r w:rsidRPr="00EF7402">
        <w:rPr>
          <w:rFonts w:ascii="Hooteroll" w:hAnsi="Hooteroll"/>
          <w:sz w:val="160"/>
          <w:szCs w:val="160"/>
        </w:rPr>
        <w:t>Guilty</w:t>
      </w:r>
    </w:p>
    <w:p w:rsidR="00EF7402" w:rsidRPr="00EF7402" w:rsidRDefault="00EF7402" w:rsidP="00EF7402">
      <w:pPr>
        <w:spacing w:line="360" w:lineRule="auto"/>
        <w:jc w:val="center"/>
        <w:rPr>
          <w:rFonts w:ascii="Hooteroll" w:hAnsi="Hooteroll"/>
          <w:sz w:val="160"/>
          <w:szCs w:val="160"/>
        </w:rPr>
      </w:pPr>
    </w:p>
    <w:p w:rsidR="00EF7402" w:rsidRPr="00EF7402" w:rsidRDefault="00EF7402" w:rsidP="00EF7402">
      <w:pPr>
        <w:spacing w:line="360" w:lineRule="auto"/>
        <w:jc w:val="center"/>
        <w:rPr>
          <w:rFonts w:ascii="Hooteroll" w:hAnsi="Hooteroll"/>
          <w:sz w:val="60"/>
          <w:szCs w:val="60"/>
        </w:rPr>
      </w:pPr>
    </w:p>
    <w:p w:rsidR="00EF7402" w:rsidRPr="00356B4D" w:rsidRDefault="00EF7402" w:rsidP="00356B4D">
      <w:pPr>
        <w:spacing w:line="360" w:lineRule="auto"/>
        <w:jc w:val="center"/>
        <w:rPr>
          <w:rFonts w:ascii="Chinacat" w:hAnsi="Chinacat"/>
          <w:sz w:val="160"/>
          <w:szCs w:val="160"/>
        </w:rPr>
      </w:pPr>
      <w:r w:rsidRPr="00EF7402">
        <w:rPr>
          <w:rFonts w:ascii="Hooteroll" w:hAnsi="Hooteroll"/>
          <w:sz w:val="160"/>
          <w:szCs w:val="160"/>
        </w:rPr>
        <w:t>Not Guilty</w:t>
      </w:r>
    </w:p>
    <w:sectPr w:rsidR="00EF7402" w:rsidRPr="00356B4D" w:rsidSect="00436867">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2F" w:rsidRDefault="002E3C2F" w:rsidP="002E3C2F">
      <w:pPr>
        <w:spacing w:after="0" w:line="240" w:lineRule="auto"/>
      </w:pPr>
      <w:r>
        <w:separator/>
      </w:r>
    </w:p>
  </w:endnote>
  <w:endnote w:type="continuationSeparator" w:id="0">
    <w:p w:rsidR="002E3C2F" w:rsidRDefault="002E3C2F" w:rsidP="002E3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inacat">
    <w:panose1 w:val="00000400000000000000"/>
    <w:charset w:val="00"/>
    <w:family w:val="auto"/>
    <w:pitch w:val="variable"/>
    <w:sig w:usb0="00000083" w:usb1="00000000" w:usb2="00000000" w:usb3="00000000" w:csb0="00000009" w:csb1="00000000"/>
  </w:font>
  <w:font w:name="Hooteroll">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B9" w:rsidRDefault="00F67AB9">
    <w:pPr>
      <w:pStyle w:val="Footer"/>
    </w:pPr>
    <w:r>
      <w:t>Created by Kristen Ziller, library media specialist, Durant Road Middle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2F" w:rsidRDefault="002E3C2F" w:rsidP="002E3C2F">
      <w:pPr>
        <w:spacing w:after="0" w:line="240" w:lineRule="auto"/>
      </w:pPr>
      <w:r>
        <w:separator/>
      </w:r>
    </w:p>
  </w:footnote>
  <w:footnote w:type="continuationSeparator" w:id="0">
    <w:p w:rsidR="002E3C2F" w:rsidRDefault="002E3C2F" w:rsidP="002E3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8A5"/>
    <w:multiLevelType w:val="hybridMultilevel"/>
    <w:tmpl w:val="66DA27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7732"/>
    <w:multiLevelType w:val="hybridMultilevel"/>
    <w:tmpl w:val="23E2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25C77"/>
    <w:multiLevelType w:val="hybridMultilevel"/>
    <w:tmpl w:val="0BF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7337C"/>
    <w:multiLevelType w:val="hybridMultilevel"/>
    <w:tmpl w:val="91BE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24C0"/>
    <w:multiLevelType w:val="hybridMultilevel"/>
    <w:tmpl w:val="3D5C7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D458F"/>
    <w:multiLevelType w:val="hybridMultilevel"/>
    <w:tmpl w:val="9420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B3DD9"/>
    <w:multiLevelType w:val="hybridMultilevel"/>
    <w:tmpl w:val="B9522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72FDA"/>
    <w:multiLevelType w:val="hybridMultilevel"/>
    <w:tmpl w:val="022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733B4"/>
    <w:multiLevelType w:val="hybridMultilevel"/>
    <w:tmpl w:val="7248D0E2"/>
    <w:lvl w:ilvl="0" w:tplc="22929C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57F1D"/>
    <w:multiLevelType w:val="hybridMultilevel"/>
    <w:tmpl w:val="9B6A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F7F6C"/>
    <w:multiLevelType w:val="hybridMultilevel"/>
    <w:tmpl w:val="44D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7620D"/>
    <w:multiLevelType w:val="hybridMultilevel"/>
    <w:tmpl w:val="AB0A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E013A"/>
    <w:multiLevelType w:val="hybridMultilevel"/>
    <w:tmpl w:val="65F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416DE"/>
    <w:multiLevelType w:val="hybridMultilevel"/>
    <w:tmpl w:val="F064D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A62864"/>
    <w:multiLevelType w:val="hybridMultilevel"/>
    <w:tmpl w:val="8A02D2FE"/>
    <w:lvl w:ilvl="0" w:tplc="6C324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569BE"/>
    <w:multiLevelType w:val="hybridMultilevel"/>
    <w:tmpl w:val="B4522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F5266"/>
    <w:multiLevelType w:val="hybridMultilevel"/>
    <w:tmpl w:val="9B6A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85C5B"/>
    <w:multiLevelType w:val="hybridMultilevel"/>
    <w:tmpl w:val="9BD0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1"/>
  </w:num>
  <w:num w:numId="5">
    <w:abstractNumId w:val="0"/>
  </w:num>
  <w:num w:numId="6">
    <w:abstractNumId w:val="5"/>
  </w:num>
  <w:num w:numId="7">
    <w:abstractNumId w:val="1"/>
  </w:num>
  <w:num w:numId="8">
    <w:abstractNumId w:val="13"/>
  </w:num>
  <w:num w:numId="9">
    <w:abstractNumId w:val="7"/>
  </w:num>
  <w:num w:numId="10">
    <w:abstractNumId w:val="15"/>
  </w:num>
  <w:num w:numId="11">
    <w:abstractNumId w:val="9"/>
  </w:num>
  <w:num w:numId="12">
    <w:abstractNumId w:val="3"/>
  </w:num>
  <w:num w:numId="13">
    <w:abstractNumId w:val="17"/>
  </w:num>
  <w:num w:numId="14">
    <w:abstractNumId w:val="16"/>
  </w:num>
  <w:num w:numId="15">
    <w:abstractNumId w:val="14"/>
  </w:num>
  <w:num w:numId="16">
    <w:abstractNumId w:val="6"/>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0F8E"/>
    <w:rsid w:val="000042DD"/>
    <w:rsid w:val="000175F8"/>
    <w:rsid w:val="00062DC2"/>
    <w:rsid w:val="00080D9D"/>
    <w:rsid w:val="00081117"/>
    <w:rsid w:val="001A3582"/>
    <w:rsid w:val="001C2790"/>
    <w:rsid w:val="001F4649"/>
    <w:rsid w:val="00207399"/>
    <w:rsid w:val="002249B1"/>
    <w:rsid w:val="00260F8E"/>
    <w:rsid w:val="00281255"/>
    <w:rsid w:val="002A6A59"/>
    <w:rsid w:val="002E3C2F"/>
    <w:rsid w:val="002F3D04"/>
    <w:rsid w:val="002F500E"/>
    <w:rsid w:val="00356B4D"/>
    <w:rsid w:val="00357150"/>
    <w:rsid w:val="003A7DA3"/>
    <w:rsid w:val="00401CC7"/>
    <w:rsid w:val="0041589F"/>
    <w:rsid w:val="00434F0A"/>
    <w:rsid w:val="00436867"/>
    <w:rsid w:val="004B5FC4"/>
    <w:rsid w:val="005240B2"/>
    <w:rsid w:val="00577FC4"/>
    <w:rsid w:val="005F7E68"/>
    <w:rsid w:val="00615D35"/>
    <w:rsid w:val="00637907"/>
    <w:rsid w:val="00664CB0"/>
    <w:rsid w:val="00712103"/>
    <w:rsid w:val="0075145E"/>
    <w:rsid w:val="00756793"/>
    <w:rsid w:val="00787FB9"/>
    <w:rsid w:val="007D5DC1"/>
    <w:rsid w:val="007E3B41"/>
    <w:rsid w:val="0081437D"/>
    <w:rsid w:val="008359E1"/>
    <w:rsid w:val="00877660"/>
    <w:rsid w:val="008A3ED0"/>
    <w:rsid w:val="008B0D5C"/>
    <w:rsid w:val="008C708B"/>
    <w:rsid w:val="00A109EF"/>
    <w:rsid w:val="00A11286"/>
    <w:rsid w:val="00A12ABD"/>
    <w:rsid w:val="00A33051"/>
    <w:rsid w:val="00A47A6C"/>
    <w:rsid w:val="00AA49DC"/>
    <w:rsid w:val="00AB7709"/>
    <w:rsid w:val="00AF306E"/>
    <w:rsid w:val="00B2460C"/>
    <w:rsid w:val="00BD7B6E"/>
    <w:rsid w:val="00C659E3"/>
    <w:rsid w:val="00D44AD3"/>
    <w:rsid w:val="00D45691"/>
    <w:rsid w:val="00D70A23"/>
    <w:rsid w:val="00D870A7"/>
    <w:rsid w:val="00DE62B2"/>
    <w:rsid w:val="00E00D35"/>
    <w:rsid w:val="00EF7402"/>
    <w:rsid w:val="00F20982"/>
    <w:rsid w:val="00F42B7C"/>
    <w:rsid w:val="00F511FC"/>
    <w:rsid w:val="00F51B5A"/>
    <w:rsid w:val="00F67AB9"/>
    <w:rsid w:val="00F82A8C"/>
    <w:rsid w:val="00F95494"/>
    <w:rsid w:val="00FC5239"/>
    <w:rsid w:val="00FD144E"/>
    <w:rsid w:val="00FD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DD"/>
    <w:rPr>
      <w:color w:val="0000FF" w:themeColor="hyperlink"/>
      <w:u w:val="single"/>
    </w:rPr>
  </w:style>
  <w:style w:type="paragraph" w:styleId="ListParagraph">
    <w:name w:val="List Paragraph"/>
    <w:basedOn w:val="Normal"/>
    <w:uiPriority w:val="34"/>
    <w:qFormat/>
    <w:rsid w:val="00A12ABD"/>
    <w:pPr>
      <w:ind w:left="720"/>
      <w:contextualSpacing/>
    </w:pPr>
  </w:style>
  <w:style w:type="paragraph" w:styleId="Header">
    <w:name w:val="header"/>
    <w:basedOn w:val="Normal"/>
    <w:link w:val="HeaderChar"/>
    <w:uiPriority w:val="99"/>
    <w:semiHidden/>
    <w:unhideWhenUsed/>
    <w:rsid w:val="002E3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C2F"/>
  </w:style>
  <w:style w:type="paragraph" w:styleId="Footer">
    <w:name w:val="footer"/>
    <w:basedOn w:val="Normal"/>
    <w:link w:val="FooterChar"/>
    <w:uiPriority w:val="99"/>
    <w:unhideWhenUsed/>
    <w:rsid w:val="002E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2F"/>
  </w:style>
  <w:style w:type="paragraph" w:styleId="BalloonText">
    <w:name w:val="Balloon Text"/>
    <w:basedOn w:val="Normal"/>
    <w:link w:val="BalloonTextChar"/>
    <w:uiPriority w:val="99"/>
    <w:semiHidden/>
    <w:unhideWhenUsed/>
    <w:rsid w:val="00FD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28"/>
    <w:rPr>
      <w:rFonts w:ascii="Tahoma" w:hAnsi="Tahoma" w:cs="Tahoma"/>
      <w:sz w:val="16"/>
      <w:szCs w:val="16"/>
    </w:rPr>
  </w:style>
  <w:style w:type="table" w:styleId="TableGrid">
    <w:name w:val="Table Grid"/>
    <w:basedOn w:val="TableNormal"/>
    <w:uiPriority w:val="59"/>
    <w:rsid w:val="00814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media/2012/jan/20/johann-hari-quits-the-independent?newsfeed=true"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newsobserver.com/2011/05/16/1202595/nccu-law-graduate-accused-of-commencement.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youtube.com/watch?v=VnTPv9PtOoo" TargetMode="External"/><Relationship Id="rId4" Type="http://schemas.openxmlformats.org/officeDocument/2006/relationships/webSettings" Target="webSettings.xml"/><Relationship Id="rId9" Type="http://schemas.openxmlformats.org/officeDocument/2006/relationships/hyperlink" Target="http://www.gmanetwork.com/news/story/327647/news/nation/oh-snap-up-student-wins-photography-contest-with-plagiarized-photo" TargetMode="External"/><Relationship Id="rId14" Type="http://schemas.openxmlformats.org/officeDocument/2006/relationships/hyperlink" Target="http://bit.ly/1qwtr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kziller</dc:creator>
  <cp:keywords/>
  <dc:description/>
  <cp:lastModifiedBy>kziller</cp:lastModifiedBy>
  <cp:revision>5</cp:revision>
  <cp:lastPrinted>2014-09-08T13:30:00Z</cp:lastPrinted>
  <dcterms:created xsi:type="dcterms:W3CDTF">2014-09-08T13:10:00Z</dcterms:created>
  <dcterms:modified xsi:type="dcterms:W3CDTF">2014-09-17T14:22:00Z</dcterms:modified>
</cp:coreProperties>
</file>